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1D6480C1" w:rsidR="00ED2BE0" w:rsidRPr="003558D0" w:rsidRDefault="00ED2BE0" w:rsidP="00686F75">
      <w:pPr>
        <w:jc w:val="center"/>
        <w:rPr>
          <w:rFonts w:cs="Calibri"/>
        </w:rPr>
      </w:pPr>
      <w:bookmarkStart w:id="0" w:name="_Hlk70582144"/>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546B87A5"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11C355CB"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5B77AA">
        <w:rPr>
          <w:rFonts w:ascii="Calibri" w:hAnsi="Calibri" w:cs="Calibri"/>
          <w:b/>
          <w:bCs/>
          <w:color w:val="auto"/>
        </w:rPr>
        <w:t>2</w:t>
      </w:r>
      <w:r w:rsidR="00211FEE">
        <w:rPr>
          <w:rFonts w:ascii="Calibri" w:hAnsi="Calibri" w:cs="Calibri"/>
          <w:b/>
          <w:bCs/>
          <w:color w:val="auto"/>
        </w:rPr>
        <w:t>0</w:t>
      </w:r>
      <w:r w:rsidR="00C9612A" w:rsidRPr="00C9612A">
        <w:rPr>
          <w:rFonts w:ascii="Calibri" w:hAnsi="Calibri" w:cs="Calibri"/>
          <w:b/>
          <w:bCs/>
          <w:color w:val="auto"/>
          <w:vertAlign w:val="superscript"/>
        </w:rPr>
        <w:t>TH</w:t>
      </w:r>
      <w:r w:rsidR="00C9612A">
        <w:rPr>
          <w:rFonts w:ascii="Calibri" w:hAnsi="Calibri" w:cs="Calibri"/>
          <w:b/>
          <w:bCs/>
          <w:color w:val="auto"/>
        </w:rPr>
        <w:t xml:space="preserve"> </w:t>
      </w:r>
      <w:r w:rsidR="00211FEE">
        <w:rPr>
          <w:rFonts w:ascii="Calibri" w:hAnsi="Calibri" w:cs="Calibri"/>
          <w:b/>
          <w:bCs/>
          <w:color w:val="auto"/>
        </w:rPr>
        <w:t xml:space="preserve">SEPTEMBER </w:t>
      </w:r>
      <w:r w:rsidRPr="003558D0">
        <w:rPr>
          <w:rFonts w:ascii="Calibri" w:hAnsi="Calibri" w:cs="Calibri"/>
          <w:b/>
          <w:bCs/>
          <w:color w:val="auto"/>
        </w:rPr>
        <w:t>202</w:t>
      </w:r>
      <w:r w:rsidR="00C9612A">
        <w:rPr>
          <w:rFonts w:ascii="Calibri" w:hAnsi="Calibri" w:cs="Calibri"/>
          <w:b/>
          <w:bCs/>
          <w:color w:val="auto"/>
        </w:rPr>
        <w:t>1</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291B367C" w:rsidR="00ED2BE0" w:rsidRPr="00EF56A6" w:rsidRDefault="00ED2BE0" w:rsidP="00292F76">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Pr="00EF56A6">
        <w:rPr>
          <w:sz w:val="24"/>
          <w:szCs w:val="24"/>
        </w:rPr>
        <w:t>,</w:t>
      </w:r>
      <w:r w:rsidR="00C9612A" w:rsidRPr="00C9612A">
        <w:rPr>
          <w:sz w:val="24"/>
          <w:szCs w:val="24"/>
        </w:rPr>
        <w:t xml:space="preserve"> </w:t>
      </w:r>
      <w:r w:rsidR="009550B6">
        <w:rPr>
          <w:sz w:val="24"/>
          <w:szCs w:val="24"/>
        </w:rPr>
        <w:t xml:space="preserve">S Collinson, </w:t>
      </w:r>
      <w:r w:rsidR="00C9612A" w:rsidRPr="00EF56A6">
        <w:rPr>
          <w:sz w:val="24"/>
          <w:szCs w:val="24"/>
        </w:rPr>
        <w:t>R Hendriksen</w:t>
      </w:r>
      <w:r w:rsidR="00C9612A">
        <w:rPr>
          <w:sz w:val="24"/>
          <w:szCs w:val="24"/>
        </w:rPr>
        <w:t>,</w:t>
      </w:r>
      <w:r w:rsidRPr="00EF56A6">
        <w:rPr>
          <w:sz w:val="24"/>
          <w:szCs w:val="24"/>
        </w:rPr>
        <w:t xml:space="preserve"> </w:t>
      </w:r>
      <w:r w:rsidR="009550B6">
        <w:rPr>
          <w:sz w:val="24"/>
          <w:szCs w:val="24"/>
        </w:rPr>
        <w:t>J Hodgson</w:t>
      </w:r>
      <w:r w:rsidR="00211FEE">
        <w:rPr>
          <w:sz w:val="24"/>
          <w:szCs w:val="24"/>
        </w:rPr>
        <w:t xml:space="preserve"> (arrived 18.40)</w:t>
      </w:r>
      <w:r w:rsidR="009550B6">
        <w:rPr>
          <w:sz w:val="24"/>
          <w:szCs w:val="24"/>
        </w:rPr>
        <w:t>, P Paine</w:t>
      </w:r>
      <w:r w:rsidR="00211FEE">
        <w:rPr>
          <w:sz w:val="24"/>
          <w:szCs w:val="24"/>
        </w:rPr>
        <w:t xml:space="preserve"> and V Trow</w:t>
      </w:r>
      <w:r w:rsidR="009550B6">
        <w:rPr>
          <w:sz w:val="24"/>
          <w:szCs w:val="24"/>
        </w:rPr>
        <w:t>.</w:t>
      </w:r>
    </w:p>
    <w:p w14:paraId="774D791A" w14:textId="069AB932" w:rsidR="00ED2BE0" w:rsidRDefault="00ED2BE0" w:rsidP="00292F76">
      <w:pPr>
        <w:spacing w:after="0" w:line="240" w:lineRule="auto"/>
        <w:rPr>
          <w:sz w:val="24"/>
          <w:szCs w:val="24"/>
        </w:rPr>
      </w:pPr>
      <w:r w:rsidRPr="00EF56A6">
        <w:rPr>
          <w:sz w:val="24"/>
          <w:szCs w:val="24"/>
        </w:rPr>
        <w:t xml:space="preserve">Apologies: </w:t>
      </w:r>
      <w:r w:rsidR="00211FEE">
        <w:rPr>
          <w:sz w:val="24"/>
          <w:szCs w:val="24"/>
        </w:rPr>
        <w:t>None</w:t>
      </w:r>
      <w:r w:rsidR="00821A96">
        <w:rPr>
          <w:sz w:val="24"/>
          <w:szCs w:val="24"/>
        </w:rPr>
        <w:t>.</w:t>
      </w:r>
    </w:p>
    <w:p w14:paraId="722BCDC2" w14:textId="4AD9165C" w:rsidR="00ED2BE0" w:rsidRPr="00EF56A6" w:rsidRDefault="00ED2BE0" w:rsidP="00292F76">
      <w:pPr>
        <w:spacing w:after="0" w:line="240" w:lineRule="auto"/>
        <w:rPr>
          <w:sz w:val="24"/>
          <w:szCs w:val="24"/>
        </w:rPr>
      </w:pPr>
      <w:r w:rsidRPr="00EF56A6">
        <w:rPr>
          <w:sz w:val="24"/>
          <w:szCs w:val="24"/>
        </w:rPr>
        <w:t xml:space="preserve">In Attendance: </w:t>
      </w:r>
      <w:r w:rsidR="00211FEE">
        <w:rPr>
          <w:sz w:val="24"/>
          <w:szCs w:val="24"/>
        </w:rPr>
        <w:t xml:space="preserve">One member of the public and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2F76">
      <w:pPr>
        <w:spacing w:after="0" w:line="240" w:lineRule="auto"/>
        <w:rPr>
          <w:sz w:val="24"/>
          <w:szCs w:val="24"/>
        </w:rPr>
      </w:pPr>
    </w:p>
    <w:p w14:paraId="233D81F7" w14:textId="51CF7F50" w:rsidR="00ED2BE0" w:rsidRPr="00CD7A06" w:rsidRDefault="00ED2BE0" w:rsidP="00292F7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292F7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5C45F4BD" w:rsidR="0020320A" w:rsidRPr="006E0F3A" w:rsidRDefault="0020320A" w:rsidP="00292F76">
      <w:pPr>
        <w:spacing w:after="0" w:line="240" w:lineRule="auto"/>
        <w:rPr>
          <w:rFonts w:asciiTheme="minorHAnsi" w:hAnsiTheme="minorHAnsi" w:cstheme="minorHAnsi"/>
          <w:sz w:val="24"/>
          <w:szCs w:val="24"/>
        </w:rPr>
      </w:pPr>
      <w:bookmarkStart w:id="1" w:name="_Hlk66800937"/>
      <w:r w:rsidRPr="006E0F3A">
        <w:rPr>
          <w:rFonts w:asciiTheme="minorHAnsi" w:hAnsiTheme="minorHAnsi" w:cstheme="minorHAnsi"/>
          <w:sz w:val="24"/>
          <w:szCs w:val="24"/>
        </w:rPr>
        <w:t>Cllr Allen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6C937C59" w14:textId="6B4CE205" w:rsidR="00ED2BE0" w:rsidRDefault="00ED2BE0" w:rsidP="00292F76">
      <w:pPr>
        <w:spacing w:after="0" w:line="240" w:lineRule="auto"/>
        <w:rPr>
          <w:rFonts w:asciiTheme="minorHAnsi" w:hAnsiTheme="minorHAnsi" w:cstheme="minorHAnsi"/>
          <w:sz w:val="24"/>
          <w:szCs w:val="24"/>
        </w:rPr>
      </w:pPr>
      <w:bookmarkStart w:id="2" w:name="_Hlk46831890"/>
      <w:bookmarkEnd w:id="1"/>
    </w:p>
    <w:p w14:paraId="7F87BD51" w14:textId="5B97EDAF" w:rsidR="004C15BE" w:rsidRDefault="004C15BE" w:rsidP="00292F76">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873759">
        <w:rPr>
          <w:rFonts w:asciiTheme="minorHAnsi" w:hAnsiTheme="minorHAnsi" w:cstheme="minorHAnsi"/>
          <w:sz w:val="24"/>
          <w:szCs w:val="24"/>
        </w:rPr>
        <w:t>re were no apologies.</w:t>
      </w:r>
    </w:p>
    <w:p w14:paraId="04B96B1B" w14:textId="77777777" w:rsidR="004C15BE" w:rsidRPr="006E0F3A" w:rsidRDefault="004C15BE" w:rsidP="00292F76">
      <w:pPr>
        <w:spacing w:after="0" w:line="240" w:lineRule="auto"/>
        <w:rPr>
          <w:rFonts w:asciiTheme="minorHAnsi" w:hAnsiTheme="minorHAnsi" w:cstheme="minorHAnsi"/>
          <w:sz w:val="24"/>
          <w:szCs w:val="24"/>
        </w:rPr>
      </w:pPr>
    </w:p>
    <w:p w14:paraId="7116422A" w14:textId="77777777" w:rsidR="00ED2BE0" w:rsidRPr="006E0F3A" w:rsidRDefault="00ED2BE0" w:rsidP="00292F76">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The Committee will adjourn for the following items:</w:t>
      </w:r>
    </w:p>
    <w:p w14:paraId="7DF52B62" w14:textId="77777777" w:rsidR="00ED2BE0" w:rsidRPr="00CD7A06" w:rsidRDefault="00ED2BE0" w:rsidP="00292F76">
      <w:pPr>
        <w:spacing w:after="0" w:line="240" w:lineRule="auto"/>
        <w:rPr>
          <w:rFonts w:cs="Calibri"/>
          <w:bCs/>
          <w:i/>
          <w:iCs/>
          <w:sz w:val="24"/>
          <w:szCs w:val="24"/>
        </w:rPr>
      </w:pPr>
    </w:p>
    <w:bookmarkEnd w:id="2"/>
    <w:p w14:paraId="418E3E9F" w14:textId="77777777" w:rsidR="00ED2BE0" w:rsidRPr="00CD7A06" w:rsidRDefault="00ED2BE0" w:rsidP="00292F76">
      <w:pPr>
        <w:pStyle w:val="Heading3"/>
        <w:spacing w:before="0" w:line="240" w:lineRule="auto"/>
        <w:rPr>
          <w:b/>
          <w:bCs/>
          <w:color w:val="auto"/>
        </w:rPr>
      </w:pPr>
      <w:r w:rsidRPr="00CD7A06">
        <w:rPr>
          <w:b/>
          <w:bCs/>
          <w:color w:val="auto"/>
        </w:rPr>
        <w:t>PUBLIC QUESTION TIME</w:t>
      </w:r>
    </w:p>
    <w:p w14:paraId="0D3273B8" w14:textId="5310F7E1" w:rsidR="00ED2BE0" w:rsidRPr="006E0F3A" w:rsidRDefault="00873759" w:rsidP="00292F76">
      <w:pPr>
        <w:spacing w:after="0" w:line="240" w:lineRule="auto"/>
        <w:rPr>
          <w:rFonts w:asciiTheme="minorHAnsi" w:hAnsiTheme="minorHAnsi" w:cstheme="minorHAnsi"/>
          <w:bCs/>
          <w:i/>
          <w:iCs/>
          <w:sz w:val="24"/>
          <w:szCs w:val="24"/>
        </w:rPr>
      </w:pPr>
      <w:r>
        <w:rPr>
          <w:rFonts w:asciiTheme="minorHAnsi" w:hAnsiTheme="minorHAnsi" w:cstheme="minorHAnsi"/>
          <w:sz w:val="24"/>
          <w:szCs w:val="24"/>
        </w:rPr>
        <w:t xml:space="preserve">A representative of ATMOS </w:t>
      </w:r>
      <w:r w:rsidR="00DB3096">
        <w:rPr>
          <w:rFonts w:asciiTheme="minorHAnsi" w:hAnsiTheme="minorHAnsi" w:cstheme="minorHAnsi"/>
          <w:sz w:val="24"/>
          <w:szCs w:val="24"/>
        </w:rPr>
        <w:t>for</w:t>
      </w:r>
      <w:r>
        <w:rPr>
          <w:rFonts w:asciiTheme="minorHAnsi" w:hAnsiTheme="minorHAnsi" w:cstheme="minorHAnsi"/>
          <w:sz w:val="24"/>
          <w:szCs w:val="24"/>
        </w:rPr>
        <w:t xml:space="preserve"> Totnes</w:t>
      </w:r>
      <w:r w:rsidR="007915C0">
        <w:rPr>
          <w:rFonts w:asciiTheme="minorHAnsi" w:hAnsiTheme="minorHAnsi" w:cstheme="minorHAnsi"/>
          <w:sz w:val="24"/>
          <w:szCs w:val="24"/>
        </w:rPr>
        <w:t xml:space="preserve"> spoke about the public meeting that was held on 15</w:t>
      </w:r>
      <w:r w:rsidR="007915C0" w:rsidRPr="007915C0">
        <w:rPr>
          <w:rFonts w:asciiTheme="minorHAnsi" w:hAnsiTheme="minorHAnsi" w:cstheme="minorHAnsi"/>
          <w:sz w:val="24"/>
          <w:szCs w:val="24"/>
          <w:vertAlign w:val="superscript"/>
        </w:rPr>
        <w:t>th</w:t>
      </w:r>
      <w:r w:rsidR="007915C0">
        <w:rPr>
          <w:rFonts w:asciiTheme="minorHAnsi" w:hAnsiTheme="minorHAnsi" w:cstheme="minorHAnsi"/>
          <w:sz w:val="24"/>
          <w:szCs w:val="24"/>
        </w:rPr>
        <w:t xml:space="preserve"> September which presented the background to the site and a timeline of the project. They </w:t>
      </w:r>
      <w:r w:rsidR="008753F3">
        <w:rPr>
          <w:rFonts w:asciiTheme="minorHAnsi" w:hAnsiTheme="minorHAnsi" w:cstheme="minorHAnsi"/>
          <w:sz w:val="24"/>
          <w:szCs w:val="24"/>
        </w:rPr>
        <w:t>asked</w:t>
      </w:r>
      <w:r w:rsidR="007915C0">
        <w:rPr>
          <w:rFonts w:asciiTheme="minorHAnsi" w:hAnsiTheme="minorHAnsi" w:cstheme="minorHAnsi"/>
          <w:sz w:val="24"/>
          <w:szCs w:val="24"/>
        </w:rPr>
        <w:t xml:space="preserve"> that specific reference to ATMOS is made in the Totnes Neighbourhood Plan and that the plan contains a policy on the </w:t>
      </w:r>
      <w:r w:rsidR="008753F3">
        <w:rPr>
          <w:rFonts w:asciiTheme="minorHAnsi" w:hAnsiTheme="minorHAnsi" w:cstheme="minorHAnsi"/>
          <w:sz w:val="24"/>
          <w:szCs w:val="24"/>
        </w:rPr>
        <w:t xml:space="preserve">Community Right to Build </w:t>
      </w:r>
      <w:r w:rsidR="007915C0">
        <w:rPr>
          <w:rFonts w:asciiTheme="minorHAnsi" w:hAnsiTheme="minorHAnsi" w:cstheme="minorHAnsi"/>
          <w:sz w:val="24"/>
          <w:szCs w:val="24"/>
        </w:rPr>
        <w:t xml:space="preserve">project. </w:t>
      </w:r>
    </w:p>
    <w:p w14:paraId="638E1F60" w14:textId="77777777" w:rsidR="00ED2BE0" w:rsidRPr="006E0F3A" w:rsidRDefault="00ED2BE0" w:rsidP="00292F76">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p>
    <w:p w14:paraId="5E56954B" w14:textId="77777777" w:rsidR="00ED2BE0" w:rsidRPr="00CD7A06" w:rsidRDefault="00ED2BE0" w:rsidP="00292F76">
      <w:pPr>
        <w:spacing w:after="0" w:line="240" w:lineRule="auto"/>
        <w:rPr>
          <w:rFonts w:cs="Calibri"/>
          <w:sz w:val="24"/>
          <w:szCs w:val="24"/>
        </w:rPr>
      </w:pPr>
    </w:p>
    <w:p w14:paraId="19CAB3CB" w14:textId="28E79F06" w:rsidR="00292F76" w:rsidRDefault="00292F76" w:rsidP="00292F76">
      <w:pPr>
        <w:pStyle w:val="Heading3"/>
        <w:spacing w:before="0" w:line="240" w:lineRule="auto"/>
        <w:rPr>
          <w:b/>
          <w:bCs/>
          <w:color w:val="auto"/>
        </w:rPr>
      </w:pPr>
      <w:r>
        <w:rPr>
          <w:b/>
          <w:bCs/>
          <w:color w:val="auto"/>
        </w:rPr>
        <w:t>10.</w:t>
      </w:r>
      <w:r>
        <w:rPr>
          <w:b/>
          <w:bCs/>
          <w:color w:val="auto"/>
        </w:rPr>
        <w:tab/>
        <w:t>ATMOS</w:t>
      </w:r>
    </w:p>
    <w:p w14:paraId="58CC6A84" w14:textId="13732001" w:rsidR="00292F76" w:rsidRPr="00292F76" w:rsidRDefault="00292F76" w:rsidP="00292F76">
      <w:pPr>
        <w:spacing w:after="0" w:line="240" w:lineRule="auto"/>
        <w:rPr>
          <w:rFonts w:asciiTheme="minorHAnsi" w:hAnsiTheme="minorHAnsi" w:cstheme="minorHAnsi"/>
          <w:b/>
          <w:bCs/>
          <w:sz w:val="24"/>
          <w:szCs w:val="24"/>
        </w:rPr>
      </w:pPr>
      <w:r w:rsidRPr="00292F76">
        <w:rPr>
          <w:rFonts w:asciiTheme="minorHAnsi" w:hAnsiTheme="minorHAnsi" w:cstheme="minorHAnsi"/>
          <w:b/>
          <w:bCs/>
          <w:sz w:val="24"/>
          <w:szCs w:val="24"/>
        </w:rPr>
        <w:t>To note a verbal update on the ATMOS project.</w:t>
      </w:r>
    </w:p>
    <w:p w14:paraId="429F762B" w14:textId="75887B24" w:rsidR="00292F76" w:rsidRPr="00292F76" w:rsidRDefault="00292F76" w:rsidP="00292F76">
      <w:pPr>
        <w:spacing w:after="0" w:line="240" w:lineRule="auto"/>
        <w:rPr>
          <w:rFonts w:asciiTheme="minorHAnsi" w:hAnsiTheme="minorHAnsi" w:cstheme="minorHAnsi"/>
          <w:sz w:val="24"/>
          <w:szCs w:val="24"/>
        </w:rPr>
      </w:pPr>
      <w:r w:rsidRPr="00292F76">
        <w:rPr>
          <w:rFonts w:asciiTheme="minorHAnsi" w:hAnsiTheme="minorHAnsi" w:cstheme="minorHAnsi"/>
          <w:sz w:val="24"/>
          <w:szCs w:val="24"/>
        </w:rPr>
        <w:t xml:space="preserve">It was </w:t>
      </w:r>
      <w:r w:rsidRPr="008753F3">
        <w:rPr>
          <w:rFonts w:asciiTheme="minorHAnsi" w:hAnsiTheme="minorHAnsi" w:cstheme="minorHAnsi"/>
          <w:b/>
          <w:bCs/>
          <w:sz w:val="24"/>
          <w:szCs w:val="24"/>
        </w:rPr>
        <w:t>AGR</w:t>
      </w:r>
      <w:r w:rsidR="007915C0" w:rsidRPr="008753F3">
        <w:rPr>
          <w:rFonts w:asciiTheme="minorHAnsi" w:hAnsiTheme="minorHAnsi" w:cstheme="minorHAnsi"/>
          <w:b/>
          <w:bCs/>
          <w:sz w:val="24"/>
          <w:szCs w:val="24"/>
        </w:rPr>
        <w:t>EE</w:t>
      </w:r>
      <w:r w:rsidRPr="008753F3">
        <w:rPr>
          <w:rFonts w:asciiTheme="minorHAnsi" w:hAnsiTheme="minorHAnsi" w:cstheme="minorHAnsi"/>
          <w:b/>
          <w:bCs/>
          <w:sz w:val="24"/>
          <w:szCs w:val="24"/>
        </w:rPr>
        <w:t>D</w:t>
      </w:r>
      <w:r w:rsidRPr="00292F76">
        <w:rPr>
          <w:rFonts w:asciiTheme="minorHAnsi" w:hAnsiTheme="minorHAnsi" w:cstheme="minorHAnsi"/>
          <w:sz w:val="24"/>
          <w:szCs w:val="24"/>
        </w:rPr>
        <w:t xml:space="preserve"> to bring forward item 10</w:t>
      </w:r>
      <w:r w:rsidR="007915C0">
        <w:rPr>
          <w:rFonts w:asciiTheme="minorHAnsi" w:hAnsiTheme="minorHAnsi" w:cstheme="minorHAnsi"/>
          <w:sz w:val="24"/>
          <w:szCs w:val="24"/>
        </w:rPr>
        <w:t xml:space="preserve"> for discussion.</w:t>
      </w:r>
      <w:r w:rsidR="00DB3096">
        <w:rPr>
          <w:rFonts w:asciiTheme="minorHAnsi" w:hAnsiTheme="minorHAnsi" w:cstheme="minorHAnsi"/>
          <w:sz w:val="24"/>
          <w:szCs w:val="24"/>
        </w:rPr>
        <w:t xml:space="preserve"> Cllr Allen summarised that from a Council perspective it is a matter of watching and waiting to see what advice the newly appointed neighbourhood plan examiner has on how to proceed the request to include a policy on ATMOS, what legal advice TCDS receive about the Community Right to Build Order and South Hams District Council’s response to this advice. Cllrs comments that the ATMOS for Totnes meeting had been well led and informative.</w:t>
      </w:r>
    </w:p>
    <w:p w14:paraId="48E80249" w14:textId="77777777" w:rsidR="00292F76" w:rsidRPr="00292F76" w:rsidRDefault="00292F76" w:rsidP="00292F76">
      <w:pPr>
        <w:spacing w:after="0" w:line="240" w:lineRule="auto"/>
        <w:rPr>
          <w:rFonts w:asciiTheme="minorHAnsi" w:hAnsiTheme="minorHAnsi" w:cstheme="minorHAnsi"/>
          <w:b/>
          <w:bCs/>
        </w:rPr>
      </w:pPr>
    </w:p>
    <w:p w14:paraId="3491EC51" w14:textId="325C4B8A" w:rsidR="00CD611C" w:rsidRDefault="00ED2BE0" w:rsidP="00292F76">
      <w:pPr>
        <w:pStyle w:val="Heading3"/>
        <w:spacing w:before="0" w:line="240" w:lineRule="auto"/>
        <w:rPr>
          <w:b/>
          <w:bCs/>
          <w:color w:val="auto"/>
        </w:rPr>
      </w:pPr>
      <w:r w:rsidRPr="00CD7A06">
        <w:rPr>
          <w:b/>
          <w:bCs/>
          <w:color w:val="auto"/>
        </w:rPr>
        <w:t>2.</w:t>
      </w:r>
      <w:r w:rsidR="00CD611C">
        <w:rPr>
          <w:b/>
          <w:bCs/>
          <w:color w:val="auto"/>
        </w:rPr>
        <w:tab/>
        <w:t>DEPUTY CHAIR</w:t>
      </w:r>
    </w:p>
    <w:p w14:paraId="5416AFB5" w14:textId="202FAECA" w:rsidR="00CD611C" w:rsidRPr="00CD611C" w:rsidRDefault="00CD611C" w:rsidP="00292F76">
      <w:pPr>
        <w:pStyle w:val="Heading3"/>
        <w:spacing w:before="0" w:line="240" w:lineRule="auto"/>
        <w:rPr>
          <w:rFonts w:ascii="Calibri" w:hAnsi="Calibri" w:cs="Calibri"/>
          <w:b/>
          <w:bCs/>
          <w:color w:val="auto"/>
        </w:rPr>
      </w:pPr>
      <w:r w:rsidRPr="00CD611C">
        <w:rPr>
          <w:rFonts w:ascii="Calibri" w:hAnsi="Calibri" w:cs="Calibri"/>
          <w:b/>
          <w:bCs/>
          <w:color w:val="auto"/>
        </w:rPr>
        <w:t>To elect a Deputy Chair (who will chair in Chair’s absence).</w:t>
      </w:r>
    </w:p>
    <w:p w14:paraId="60513CF2" w14:textId="03F31B8D" w:rsidR="00CD611C" w:rsidRDefault="00DB3096" w:rsidP="00292F76">
      <w:pPr>
        <w:spacing w:after="0" w:line="240" w:lineRule="auto"/>
        <w:rPr>
          <w:rFonts w:asciiTheme="minorHAnsi" w:hAnsiTheme="minorHAnsi" w:cstheme="minorHAnsi"/>
          <w:sz w:val="24"/>
          <w:szCs w:val="24"/>
        </w:rPr>
      </w:pPr>
      <w:r w:rsidRPr="00DB3096">
        <w:rPr>
          <w:rFonts w:asciiTheme="minorHAnsi" w:hAnsiTheme="minorHAnsi" w:cstheme="minorHAnsi"/>
          <w:sz w:val="24"/>
          <w:szCs w:val="24"/>
        </w:rPr>
        <w:t>Cllr</w:t>
      </w:r>
      <w:r>
        <w:rPr>
          <w:rFonts w:asciiTheme="minorHAnsi" w:hAnsiTheme="minorHAnsi" w:cstheme="minorHAnsi"/>
          <w:sz w:val="24"/>
          <w:szCs w:val="24"/>
        </w:rPr>
        <w:t xml:space="preserve"> </w:t>
      </w:r>
      <w:r w:rsidRPr="00DB3096">
        <w:rPr>
          <w:rFonts w:asciiTheme="minorHAnsi" w:hAnsiTheme="minorHAnsi" w:cstheme="minorHAnsi"/>
          <w:sz w:val="24"/>
          <w:szCs w:val="24"/>
        </w:rPr>
        <w:t>Hendriksen w</w:t>
      </w:r>
      <w:r>
        <w:rPr>
          <w:rFonts w:asciiTheme="minorHAnsi" w:hAnsiTheme="minorHAnsi" w:cstheme="minorHAnsi"/>
          <w:sz w:val="24"/>
          <w:szCs w:val="24"/>
        </w:rPr>
        <w:t>as</w:t>
      </w:r>
      <w:r w:rsidRPr="00DB3096">
        <w:rPr>
          <w:rFonts w:asciiTheme="minorHAnsi" w:hAnsiTheme="minorHAnsi" w:cstheme="minorHAnsi"/>
          <w:sz w:val="24"/>
          <w:szCs w:val="24"/>
        </w:rPr>
        <w:t xml:space="preserve"> nominated as </w:t>
      </w:r>
      <w:r>
        <w:rPr>
          <w:rFonts w:asciiTheme="minorHAnsi" w:hAnsiTheme="minorHAnsi" w:cstheme="minorHAnsi"/>
          <w:sz w:val="24"/>
          <w:szCs w:val="24"/>
        </w:rPr>
        <w:t xml:space="preserve">the </w:t>
      </w:r>
      <w:r w:rsidRPr="00DB3096">
        <w:rPr>
          <w:rFonts w:asciiTheme="minorHAnsi" w:hAnsiTheme="minorHAnsi" w:cstheme="minorHAnsi"/>
          <w:sz w:val="24"/>
          <w:szCs w:val="24"/>
        </w:rPr>
        <w:t>candidate for the Deputy Chair</w:t>
      </w:r>
      <w:r>
        <w:rPr>
          <w:rFonts w:asciiTheme="minorHAnsi" w:hAnsiTheme="minorHAnsi" w:cstheme="minorHAnsi"/>
          <w:sz w:val="24"/>
          <w:szCs w:val="24"/>
        </w:rPr>
        <w:t>, and was unanimously supported.</w:t>
      </w:r>
    </w:p>
    <w:p w14:paraId="5C640DE9" w14:textId="77777777" w:rsidR="00DB3096" w:rsidRPr="00DB3096" w:rsidRDefault="00DB3096" w:rsidP="00292F76">
      <w:pPr>
        <w:spacing w:after="0" w:line="240" w:lineRule="auto"/>
        <w:rPr>
          <w:rFonts w:asciiTheme="minorHAnsi" w:hAnsiTheme="minorHAnsi" w:cstheme="minorHAnsi"/>
          <w:sz w:val="24"/>
          <w:szCs w:val="24"/>
        </w:rPr>
      </w:pPr>
    </w:p>
    <w:p w14:paraId="3AAA3BE8" w14:textId="04721906" w:rsidR="00ED2BE0" w:rsidRPr="00CD7A06" w:rsidRDefault="00CD611C" w:rsidP="00292F76">
      <w:pPr>
        <w:pStyle w:val="Heading3"/>
        <w:spacing w:before="0" w:line="240" w:lineRule="auto"/>
        <w:rPr>
          <w:b/>
          <w:bCs/>
        </w:rPr>
      </w:pPr>
      <w:r>
        <w:rPr>
          <w:b/>
          <w:bCs/>
          <w:color w:val="auto"/>
        </w:rPr>
        <w:lastRenderedPageBreak/>
        <w:t>3.</w:t>
      </w:r>
      <w:r>
        <w:rPr>
          <w:b/>
          <w:bCs/>
          <w:color w:val="auto"/>
        </w:rPr>
        <w:tab/>
      </w:r>
      <w:r w:rsidR="00ED2BE0" w:rsidRPr="00CD7A06">
        <w:rPr>
          <w:b/>
          <w:bCs/>
          <w:color w:val="auto"/>
        </w:rPr>
        <w:t>CONFIRMATION OF</w:t>
      </w:r>
      <w:bookmarkStart w:id="3" w:name="_Hlk83115853"/>
      <w:r w:rsidR="00ED2BE0" w:rsidRPr="00CD7A06">
        <w:rPr>
          <w:b/>
          <w:bCs/>
          <w:color w:val="auto"/>
        </w:rPr>
        <w:t xml:space="preserve"> MINUTES</w:t>
      </w:r>
      <w:bookmarkEnd w:id="3"/>
      <w:r w:rsidR="00ED2BE0" w:rsidRPr="00CD7A06">
        <w:rPr>
          <w:b/>
          <w:bCs/>
        </w:rPr>
        <w:tab/>
      </w:r>
    </w:p>
    <w:p w14:paraId="2FC90F12" w14:textId="219E1528" w:rsidR="00ED2BE0" w:rsidRPr="00CC74B0" w:rsidRDefault="00ED2BE0" w:rsidP="00292F76">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923611">
        <w:rPr>
          <w:b/>
          <w:bCs/>
          <w:sz w:val="24"/>
          <w:szCs w:val="24"/>
        </w:rPr>
        <w:t>2</w:t>
      </w:r>
      <w:r w:rsidR="00CD611C">
        <w:rPr>
          <w:b/>
          <w:bCs/>
          <w:sz w:val="24"/>
          <w:szCs w:val="24"/>
        </w:rPr>
        <w:t>4</w:t>
      </w:r>
      <w:r w:rsidR="000D0D51" w:rsidRPr="00CC74B0">
        <w:rPr>
          <w:b/>
          <w:bCs/>
          <w:sz w:val="24"/>
          <w:szCs w:val="24"/>
        </w:rPr>
        <w:t xml:space="preserve">th </w:t>
      </w:r>
      <w:r w:rsidR="00CD611C">
        <w:rPr>
          <w:b/>
          <w:bCs/>
          <w:sz w:val="24"/>
          <w:szCs w:val="24"/>
        </w:rPr>
        <w:t>May</w:t>
      </w:r>
      <w:r w:rsidR="00821A96">
        <w:rPr>
          <w:b/>
          <w:bCs/>
          <w:sz w:val="24"/>
          <w:szCs w:val="24"/>
        </w:rPr>
        <w:t xml:space="preserve"> 2021</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4F53EC92" w14:textId="16A0CB86" w:rsidR="00ED2BE0" w:rsidRPr="006E0F3A" w:rsidRDefault="00821A96" w:rsidP="00292F76">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p>
    <w:p w14:paraId="57DA8D9C" w14:textId="77777777" w:rsidR="00CD611C" w:rsidRDefault="00CD611C" w:rsidP="00292F76">
      <w:pPr>
        <w:spacing w:after="0" w:line="240" w:lineRule="auto"/>
        <w:rPr>
          <w:rFonts w:asciiTheme="minorHAnsi" w:hAnsiTheme="minorHAnsi" w:cstheme="minorHAnsi"/>
          <w:sz w:val="24"/>
          <w:szCs w:val="24"/>
        </w:rPr>
      </w:pPr>
    </w:p>
    <w:p w14:paraId="76839233" w14:textId="1FC4B182" w:rsidR="00CD611C" w:rsidRPr="00CD611C" w:rsidRDefault="00CD611C" w:rsidP="00292F76">
      <w:pPr>
        <w:pStyle w:val="Heading3"/>
        <w:spacing w:before="0" w:line="240" w:lineRule="auto"/>
        <w:rPr>
          <w:b/>
          <w:bCs/>
          <w:color w:val="auto"/>
        </w:rPr>
      </w:pPr>
      <w:r w:rsidRPr="00CD611C">
        <w:rPr>
          <w:b/>
          <w:bCs/>
          <w:color w:val="auto"/>
        </w:rPr>
        <w:t>4.</w:t>
      </w:r>
      <w:r w:rsidRPr="00CD611C">
        <w:rPr>
          <w:b/>
          <w:bCs/>
          <w:color w:val="auto"/>
        </w:rPr>
        <w:tab/>
        <w:t>DELEGATED DECISIONS</w:t>
      </w:r>
    </w:p>
    <w:p w14:paraId="06B3EEB4" w14:textId="63FD5D5A" w:rsidR="00352EDF" w:rsidRDefault="00CD611C" w:rsidP="00292F76">
      <w:pPr>
        <w:spacing w:after="0" w:line="240" w:lineRule="auto"/>
        <w:rPr>
          <w:rFonts w:asciiTheme="minorHAnsi" w:hAnsiTheme="minorHAnsi" w:cstheme="minorHAnsi"/>
          <w:b/>
          <w:bCs/>
          <w:sz w:val="24"/>
          <w:szCs w:val="24"/>
        </w:rPr>
      </w:pPr>
      <w:r w:rsidRPr="00CD611C">
        <w:rPr>
          <w:rFonts w:asciiTheme="minorHAnsi" w:hAnsiTheme="minorHAnsi" w:cstheme="minorHAnsi"/>
          <w:b/>
          <w:bCs/>
          <w:sz w:val="24"/>
          <w:szCs w:val="24"/>
        </w:rPr>
        <w:t>To note a list of comments submitted under delegated authority to South Hams District Council on planning applications since 24th May 2021.</w:t>
      </w:r>
    </w:p>
    <w:p w14:paraId="09F325D5" w14:textId="17A89FD2" w:rsidR="00CD611C" w:rsidRPr="00CD611C" w:rsidRDefault="00CD611C" w:rsidP="00292F76">
      <w:pPr>
        <w:spacing w:after="0" w:line="240" w:lineRule="auto"/>
        <w:rPr>
          <w:rFonts w:asciiTheme="minorHAnsi" w:hAnsiTheme="minorHAnsi" w:cstheme="minorHAnsi"/>
          <w:sz w:val="24"/>
          <w:szCs w:val="24"/>
        </w:rPr>
      </w:pPr>
      <w:r w:rsidRPr="00CD611C">
        <w:rPr>
          <w:rFonts w:asciiTheme="minorHAnsi" w:hAnsiTheme="minorHAnsi" w:cstheme="minorHAnsi"/>
          <w:sz w:val="24"/>
          <w:szCs w:val="24"/>
        </w:rPr>
        <w:t>Noted.</w:t>
      </w:r>
    </w:p>
    <w:p w14:paraId="36EF9CA3" w14:textId="77777777" w:rsidR="00CD611C" w:rsidRPr="006E0F3A" w:rsidRDefault="00CD611C" w:rsidP="00292F76">
      <w:pPr>
        <w:spacing w:after="0" w:line="240" w:lineRule="auto"/>
        <w:rPr>
          <w:rFonts w:asciiTheme="minorHAnsi" w:hAnsiTheme="minorHAnsi" w:cstheme="minorHAnsi"/>
          <w:sz w:val="24"/>
          <w:szCs w:val="24"/>
        </w:rPr>
      </w:pPr>
    </w:p>
    <w:p w14:paraId="0754512C" w14:textId="53BF5FB8" w:rsidR="00821A96" w:rsidRDefault="00CD611C" w:rsidP="00292F76">
      <w:pPr>
        <w:pStyle w:val="Heading3"/>
        <w:spacing w:before="0" w:line="240" w:lineRule="auto"/>
        <w:rPr>
          <w:b/>
          <w:bCs/>
          <w:color w:val="auto"/>
        </w:rPr>
      </w:pPr>
      <w:r>
        <w:rPr>
          <w:b/>
          <w:bCs/>
          <w:color w:val="auto"/>
        </w:rPr>
        <w:t>5</w:t>
      </w:r>
      <w:r w:rsidR="00ED2BE0" w:rsidRPr="00CD7A06">
        <w:rPr>
          <w:b/>
          <w:bCs/>
          <w:color w:val="auto"/>
        </w:rPr>
        <w:t>.</w:t>
      </w:r>
      <w:r w:rsidR="00ED2BE0" w:rsidRPr="00CD7A06">
        <w:rPr>
          <w:b/>
          <w:bCs/>
          <w:color w:val="auto"/>
        </w:rPr>
        <w:tab/>
      </w:r>
      <w:r w:rsidR="00821A96">
        <w:rPr>
          <w:b/>
          <w:bCs/>
          <w:color w:val="auto"/>
        </w:rPr>
        <w:t>TREE WORKS APPLICATIONS</w:t>
      </w:r>
    </w:p>
    <w:p w14:paraId="7F5A2AE8" w14:textId="77777777" w:rsidR="00821A96" w:rsidRPr="00923611" w:rsidRDefault="00821A96" w:rsidP="00292F76">
      <w:pPr>
        <w:spacing w:after="0" w:line="240" w:lineRule="auto"/>
        <w:rPr>
          <w:rFonts w:asciiTheme="minorHAnsi" w:hAnsiTheme="minorHAnsi" w:cstheme="minorHAnsi"/>
          <w:b/>
          <w:sz w:val="24"/>
          <w:szCs w:val="24"/>
        </w:rPr>
      </w:pPr>
      <w:r w:rsidRPr="00923611">
        <w:rPr>
          <w:rFonts w:asciiTheme="minorHAnsi" w:hAnsiTheme="minorHAnsi" w:cstheme="minorHAnsi"/>
          <w:b/>
          <w:sz w:val="24"/>
          <w:szCs w:val="24"/>
        </w:rPr>
        <w:t>To make recommendations on the following tree works applications:</w:t>
      </w:r>
    </w:p>
    <w:p w14:paraId="412D09A1" w14:textId="77777777" w:rsidR="00821A96" w:rsidRPr="000C3715" w:rsidRDefault="00821A96" w:rsidP="00292F76">
      <w:pPr>
        <w:pStyle w:val="Heading3"/>
        <w:spacing w:before="0" w:line="240" w:lineRule="auto"/>
        <w:rPr>
          <w:b/>
          <w:bCs/>
          <w:color w:val="auto"/>
        </w:rPr>
      </w:pPr>
    </w:p>
    <w:p w14:paraId="0F64FF83" w14:textId="77777777" w:rsidR="00CD611C" w:rsidRDefault="00CD611C" w:rsidP="00292F76">
      <w:pPr>
        <w:spacing w:after="0" w:line="240" w:lineRule="auto"/>
        <w:rPr>
          <w:rFonts w:asciiTheme="minorHAnsi" w:hAnsiTheme="minorHAnsi" w:cstheme="minorHAnsi"/>
          <w:sz w:val="24"/>
          <w:szCs w:val="24"/>
        </w:rPr>
      </w:pPr>
      <w:r>
        <w:rPr>
          <w:sz w:val="24"/>
          <w:szCs w:val="24"/>
        </w:rPr>
        <w:t>5</w:t>
      </w:r>
      <w:r w:rsidR="00821A96" w:rsidRPr="000C3715">
        <w:rPr>
          <w:sz w:val="24"/>
          <w:szCs w:val="24"/>
        </w:rPr>
        <w:t>a.</w:t>
      </w:r>
      <w:r w:rsidR="00821A96">
        <w:rPr>
          <w:sz w:val="24"/>
          <w:szCs w:val="24"/>
        </w:rPr>
        <w:t xml:space="preserve">  </w:t>
      </w:r>
      <w:r w:rsidRPr="00CD611C">
        <w:rPr>
          <w:rFonts w:asciiTheme="minorHAnsi" w:hAnsiTheme="minorHAnsi" w:cstheme="minorHAnsi"/>
          <w:sz w:val="24"/>
          <w:szCs w:val="24"/>
        </w:rPr>
        <w:t xml:space="preserve">3389/21/TPO - T1: Oak - Removal of limb at approximately 7 metres from ground level on the East side due to extending to roofline of neighbouring property. Endsleigh, Jubilee Road, Totnes, TQ9 5BP. </w:t>
      </w:r>
    </w:p>
    <w:p w14:paraId="58FF7D54" w14:textId="5F7E3541" w:rsidR="00276BAC" w:rsidRDefault="00CD611C" w:rsidP="00292F76">
      <w:pPr>
        <w:spacing w:after="0" w:line="240" w:lineRule="auto"/>
        <w:rPr>
          <w:sz w:val="24"/>
          <w:szCs w:val="24"/>
        </w:rPr>
      </w:pPr>
      <w:r>
        <w:rPr>
          <w:sz w:val="24"/>
          <w:szCs w:val="24"/>
        </w:rPr>
        <w:t xml:space="preserve">Committee members declared a personal interest as the applicant was known to them all. Support. </w:t>
      </w:r>
    </w:p>
    <w:p w14:paraId="401EF70F" w14:textId="77777777" w:rsidR="00276BAC" w:rsidRPr="00821A96" w:rsidRDefault="00276BAC" w:rsidP="00292F76">
      <w:pPr>
        <w:spacing w:after="0" w:line="240" w:lineRule="auto"/>
      </w:pPr>
    </w:p>
    <w:p w14:paraId="2A0CA9C1" w14:textId="6E77FA66" w:rsidR="00ED2BE0" w:rsidRPr="00CD7A06" w:rsidRDefault="00CD611C" w:rsidP="00292F76">
      <w:pPr>
        <w:pStyle w:val="Heading3"/>
        <w:spacing w:before="0" w:line="240" w:lineRule="auto"/>
        <w:rPr>
          <w:b/>
          <w:bCs/>
          <w:color w:val="auto"/>
        </w:rPr>
      </w:pPr>
      <w:r>
        <w:rPr>
          <w:b/>
          <w:bCs/>
          <w:color w:val="auto"/>
        </w:rPr>
        <w:t>6</w:t>
      </w:r>
      <w:r w:rsidR="00821A96">
        <w:rPr>
          <w:b/>
          <w:bCs/>
          <w:color w:val="auto"/>
        </w:rPr>
        <w:t>.</w:t>
      </w:r>
      <w:r w:rsidR="00821A96">
        <w:rPr>
          <w:b/>
          <w:bCs/>
          <w:color w:val="auto"/>
        </w:rPr>
        <w:tab/>
      </w:r>
      <w:r w:rsidR="00ED2BE0" w:rsidRPr="00CD7A06">
        <w:rPr>
          <w:b/>
          <w:bCs/>
          <w:color w:val="auto"/>
        </w:rPr>
        <w:t>PLANNING APPLICATIONS</w:t>
      </w:r>
    </w:p>
    <w:p w14:paraId="42D90976" w14:textId="77777777" w:rsidR="00ED2BE0" w:rsidRPr="00CD611C" w:rsidRDefault="00ED2BE0" w:rsidP="00292F76">
      <w:pPr>
        <w:spacing w:after="0" w:line="240" w:lineRule="auto"/>
        <w:rPr>
          <w:rFonts w:asciiTheme="minorHAnsi" w:hAnsiTheme="minorHAnsi" w:cstheme="minorHAnsi"/>
          <w:b/>
          <w:bCs/>
          <w:sz w:val="24"/>
          <w:szCs w:val="24"/>
        </w:rPr>
      </w:pPr>
      <w:r w:rsidRPr="00CD611C">
        <w:rPr>
          <w:rFonts w:asciiTheme="minorHAnsi" w:hAnsiTheme="minorHAnsi" w:cstheme="minorHAnsi"/>
          <w:b/>
          <w:bCs/>
          <w:sz w:val="24"/>
          <w:szCs w:val="24"/>
        </w:rPr>
        <w:t>To make recommendations on the following planning applications:</w:t>
      </w:r>
    </w:p>
    <w:p w14:paraId="1B4CBE20" w14:textId="77777777" w:rsidR="00ED2BE0" w:rsidRPr="00CD611C" w:rsidRDefault="00ED2BE0" w:rsidP="00292F76">
      <w:pPr>
        <w:spacing w:after="0" w:line="240" w:lineRule="auto"/>
        <w:rPr>
          <w:rFonts w:asciiTheme="minorHAnsi" w:hAnsiTheme="minorHAnsi" w:cstheme="minorHAnsi"/>
          <w:i/>
          <w:iCs/>
          <w:sz w:val="24"/>
          <w:szCs w:val="24"/>
        </w:rPr>
      </w:pPr>
      <w:r w:rsidRPr="00CD611C">
        <w:rPr>
          <w:rFonts w:asciiTheme="minorHAnsi" w:hAnsiTheme="minorHAnsi" w:cstheme="minorHAnsi"/>
          <w:i/>
          <w:iCs/>
          <w:sz w:val="24"/>
          <w:szCs w:val="24"/>
        </w:rPr>
        <w:t>Note: Cllr Hodgson observes and does not vote on any applications which would potentially be discussed at a Development Management Committee meeting at SHDC.</w:t>
      </w:r>
    </w:p>
    <w:p w14:paraId="4DD24FFF" w14:textId="04BA1ED1" w:rsidR="00821A96" w:rsidRPr="00CD611C" w:rsidRDefault="00821A96" w:rsidP="00292F76">
      <w:pPr>
        <w:pStyle w:val="NormalWeb"/>
        <w:spacing w:before="0" w:beforeAutospacing="0" w:after="0" w:afterAutospacing="0"/>
        <w:rPr>
          <w:rFonts w:asciiTheme="minorHAnsi" w:hAnsiTheme="minorHAnsi" w:cstheme="minorHAnsi"/>
          <w:bCs/>
          <w:sz w:val="24"/>
          <w:szCs w:val="24"/>
        </w:rPr>
      </w:pPr>
      <w:bookmarkStart w:id="4" w:name="_Hlk51234845"/>
    </w:p>
    <w:p w14:paraId="64F81C0E" w14:textId="3F6D1B58" w:rsidR="00CD611C" w:rsidRPr="00CD611C" w:rsidRDefault="00CD611C" w:rsidP="00292F76">
      <w:pPr>
        <w:pStyle w:val="NormalWeb"/>
        <w:spacing w:before="0" w:beforeAutospacing="0" w:after="0" w:afterAutospacing="0"/>
        <w:rPr>
          <w:rFonts w:asciiTheme="minorHAnsi" w:hAnsiTheme="minorHAnsi" w:cstheme="minorHAnsi"/>
          <w:bCs/>
          <w:sz w:val="24"/>
          <w:szCs w:val="24"/>
        </w:rPr>
      </w:pPr>
      <w:r w:rsidRPr="00CD611C">
        <w:rPr>
          <w:rFonts w:asciiTheme="minorHAnsi" w:hAnsiTheme="minorHAnsi" w:cstheme="minorHAnsi"/>
          <w:bCs/>
          <w:sz w:val="24"/>
          <w:szCs w:val="24"/>
        </w:rPr>
        <w:t xml:space="preserve">6a.  3085/21/HHO - Householder application for demolition of existing balcony and formation of proposed single storey front extension and rear single storey extension together with internal works. 11 Borough Park Road, Totnes, TQ9 5XW. </w:t>
      </w:r>
    </w:p>
    <w:p w14:paraId="1D5936CB" w14:textId="7C7BABE4" w:rsidR="00CD611C" w:rsidRDefault="00DB3096" w:rsidP="00292F76">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2F7E3AAC" w14:textId="77777777" w:rsidR="00DB3096" w:rsidRPr="00CD611C" w:rsidRDefault="00DB3096" w:rsidP="00292F76">
      <w:pPr>
        <w:pStyle w:val="NormalWeb"/>
        <w:spacing w:before="0" w:beforeAutospacing="0" w:after="0" w:afterAutospacing="0"/>
        <w:rPr>
          <w:rFonts w:asciiTheme="minorHAnsi" w:hAnsiTheme="minorHAnsi" w:cstheme="minorHAnsi"/>
          <w:bCs/>
          <w:sz w:val="24"/>
          <w:szCs w:val="24"/>
        </w:rPr>
      </w:pPr>
    </w:p>
    <w:p w14:paraId="0297C28C" w14:textId="57BEE77E" w:rsidR="00CD611C" w:rsidRPr="00CD611C" w:rsidRDefault="00CD611C" w:rsidP="00292F76">
      <w:pPr>
        <w:pStyle w:val="NormalWeb"/>
        <w:spacing w:before="0" w:beforeAutospacing="0" w:after="0" w:afterAutospacing="0"/>
        <w:rPr>
          <w:rFonts w:asciiTheme="minorHAnsi" w:hAnsiTheme="minorHAnsi" w:cstheme="minorHAnsi"/>
          <w:bCs/>
          <w:sz w:val="24"/>
          <w:szCs w:val="24"/>
        </w:rPr>
      </w:pPr>
      <w:r w:rsidRPr="00CD611C">
        <w:rPr>
          <w:rFonts w:asciiTheme="minorHAnsi" w:hAnsiTheme="minorHAnsi" w:cstheme="minorHAnsi"/>
          <w:bCs/>
          <w:sz w:val="24"/>
          <w:szCs w:val="24"/>
        </w:rPr>
        <w:t xml:space="preserve">6b.  2515/21/HHO - READVERTISEMENT (Revised plans received) Householder application for two storey rear extension. 50 Smithfields, Totnes, TQ9 5LR. </w:t>
      </w:r>
    </w:p>
    <w:p w14:paraId="130F1C33" w14:textId="1AEBC7D0" w:rsidR="00CD611C" w:rsidRDefault="00DB3096" w:rsidP="00292F76">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625D411D" w14:textId="77777777" w:rsidR="00DB3096" w:rsidRPr="00CD611C" w:rsidRDefault="00DB3096" w:rsidP="00292F76">
      <w:pPr>
        <w:pStyle w:val="NormalWeb"/>
        <w:spacing w:before="0" w:beforeAutospacing="0" w:after="0" w:afterAutospacing="0"/>
        <w:rPr>
          <w:rFonts w:asciiTheme="minorHAnsi" w:hAnsiTheme="minorHAnsi" w:cstheme="minorHAnsi"/>
          <w:bCs/>
          <w:sz w:val="24"/>
          <w:szCs w:val="24"/>
        </w:rPr>
      </w:pPr>
    </w:p>
    <w:p w14:paraId="45B991DE" w14:textId="51C3B586" w:rsidR="00CD611C" w:rsidRPr="00CD611C" w:rsidRDefault="00CD611C" w:rsidP="00292F76">
      <w:pPr>
        <w:pStyle w:val="NormalWeb"/>
        <w:spacing w:before="0" w:beforeAutospacing="0" w:after="0" w:afterAutospacing="0"/>
        <w:rPr>
          <w:rFonts w:asciiTheme="minorHAnsi" w:hAnsiTheme="minorHAnsi" w:cstheme="minorHAnsi"/>
          <w:bCs/>
          <w:sz w:val="24"/>
          <w:szCs w:val="24"/>
        </w:rPr>
      </w:pPr>
      <w:r w:rsidRPr="00CD611C">
        <w:rPr>
          <w:rFonts w:asciiTheme="minorHAnsi" w:hAnsiTheme="minorHAnsi" w:cstheme="minorHAnsi"/>
          <w:bCs/>
          <w:sz w:val="24"/>
          <w:szCs w:val="24"/>
        </w:rPr>
        <w:t xml:space="preserve">6c.  1439/21/HHO - READVERTISEMENT (Revised plans received) Householder application for ground floor, single storey kitchen extension. 9 Somerset Place, Totnes, TQ9 5AX. </w:t>
      </w:r>
    </w:p>
    <w:p w14:paraId="7B1DCB1C" w14:textId="3AF1CDFC" w:rsidR="00CD611C" w:rsidRDefault="00DB3096" w:rsidP="00292F76">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69781CD4" w14:textId="77777777" w:rsidR="00DB3096" w:rsidRPr="00CD611C" w:rsidRDefault="00DB3096" w:rsidP="00292F76">
      <w:pPr>
        <w:pStyle w:val="NormalWeb"/>
        <w:spacing w:before="0" w:beforeAutospacing="0" w:after="0" w:afterAutospacing="0"/>
        <w:rPr>
          <w:rFonts w:asciiTheme="minorHAnsi" w:hAnsiTheme="minorHAnsi" w:cstheme="minorHAnsi"/>
          <w:bCs/>
          <w:sz w:val="24"/>
          <w:szCs w:val="24"/>
        </w:rPr>
      </w:pPr>
    </w:p>
    <w:p w14:paraId="4105ECBB" w14:textId="783BE084" w:rsidR="00CD611C" w:rsidRPr="00CD611C" w:rsidRDefault="00CD611C" w:rsidP="00292F76">
      <w:pPr>
        <w:pStyle w:val="NormalWeb"/>
        <w:spacing w:before="0" w:beforeAutospacing="0" w:after="0" w:afterAutospacing="0"/>
        <w:rPr>
          <w:rFonts w:asciiTheme="minorHAnsi" w:hAnsiTheme="minorHAnsi" w:cstheme="minorHAnsi"/>
          <w:bCs/>
          <w:sz w:val="24"/>
          <w:szCs w:val="24"/>
        </w:rPr>
      </w:pPr>
      <w:r w:rsidRPr="00CD611C">
        <w:rPr>
          <w:rFonts w:asciiTheme="minorHAnsi" w:hAnsiTheme="minorHAnsi" w:cstheme="minorHAnsi"/>
          <w:bCs/>
          <w:sz w:val="24"/>
          <w:szCs w:val="24"/>
        </w:rPr>
        <w:t>6d.  3214/21/FUL &amp; 3215/21/LBC – Listed building consent and application and convert existing two flats back to one dwelling including internal refurbishment and reorganisation, demolition and reconstruction of single storey rear extension including external storage area and replacement natural slate roof covering. 4 Seymour</w:t>
      </w:r>
      <w:r w:rsidR="00DB3096">
        <w:rPr>
          <w:rFonts w:asciiTheme="minorHAnsi" w:hAnsiTheme="minorHAnsi" w:cstheme="minorHAnsi"/>
          <w:bCs/>
          <w:sz w:val="24"/>
          <w:szCs w:val="24"/>
        </w:rPr>
        <w:t xml:space="preserve"> Place</w:t>
      </w:r>
      <w:r w:rsidRPr="00CD611C">
        <w:rPr>
          <w:rFonts w:asciiTheme="minorHAnsi" w:hAnsiTheme="minorHAnsi" w:cstheme="minorHAnsi"/>
          <w:bCs/>
          <w:sz w:val="24"/>
          <w:szCs w:val="24"/>
        </w:rPr>
        <w:t xml:space="preserve">, Totnes, TQ9 5AY. </w:t>
      </w:r>
    </w:p>
    <w:p w14:paraId="1B5789A4" w14:textId="633041B6" w:rsidR="00CD611C" w:rsidRDefault="00DB3096" w:rsidP="00292F76">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4D55D947" w14:textId="77777777" w:rsidR="00DB3096" w:rsidRPr="00CD611C" w:rsidRDefault="00DB3096" w:rsidP="00292F76">
      <w:pPr>
        <w:pStyle w:val="NormalWeb"/>
        <w:spacing w:before="0" w:beforeAutospacing="0" w:after="0" w:afterAutospacing="0"/>
        <w:rPr>
          <w:rFonts w:asciiTheme="minorHAnsi" w:hAnsiTheme="minorHAnsi" w:cstheme="minorHAnsi"/>
          <w:bCs/>
          <w:sz w:val="24"/>
          <w:szCs w:val="24"/>
        </w:rPr>
      </w:pPr>
    </w:p>
    <w:p w14:paraId="53C8EFCB" w14:textId="08E37D05" w:rsidR="00CD611C" w:rsidRDefault="00CD611C" w:rsidP="00292F76">
      <w:pPr>
        <w:pStyle w:val="NormalWeb"/>
        <w:spacing w:before="0" w:beforeAutospacing="0" w:after="0" w:afterAutospacing="0"/>
        <w:rPr>
          <w:rFonts w:asciiTheme="minorHAnsi" w:hAnsiTheme="minorHAnsi" w:cstheme="minorHAnsi"/>
          <w:bCs/>
          <w:sz w:val="24"/>
          <w:szCs w:val="24"/>
        </w:rPr>
      </w:pPr>
      <w:r w:rsidRPr="00CD611C">
        <w:rPr>
          <w:rFonts w:asciiTheme="minorHAnsi" w:hAnsiTheme="minorHAnsi" w:cstheme="minorHAnsi"/>
          <w:bCs/>
          <w:sz w:val="24"/>
          <w:szCs w:val="24"/>
        </w:rPr>
        <w:t xml:space="preserve">6e.  2467/21/VAR - READVERTISEMENT (Revised plan received) Application for variation of condition 2 (approved plans) of planning consent 0332/19/FUL. Garages 7, 9 and 11 Christina Park, Totnes. </w:t>
      </w:r>
    </w:p>
    <w:p w14:paraId="1A3FEA4E" w14:textId="22254BC9" w:rsidR="00CD611C" w:rsidRDefault="00DB3096" w:rsidP="00292F76">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It was </w:t>
      </w:r>
      <w:r w:rsidRPr="003D5B5E">
        <w:rPr>
          <w:rFonts w:asciiTheme="minorHAnsi" w:hAnsiTheme="minorHAnsi" w:cstheme="minorHAnsi"/>
          <w:b/>
          <w:sz w:val="24"/>
          <w:szCs w:val="24"/>
        </w:rPr>
        <w:t>AGREED</w:t>
      </w:r>
      <w:r>
        <w:rPr>
          <w:rFonts w:asciiTheme="minorHAnsi" w:hAnsiTheme="minorHAnsi" w:cstheme="minorHAnsi"/>
          <w:bCs/>
          <w:sz w:val="24"/>
          <w:szCs w:val="24"/>
        </w:rPr>
        <w:t xml:space="preserve"> to request a site visit given</w:t>
      </w:r>
      <w:r w:rsidR="003D5B5E">
        <w:rPr>
          <w:rFonts w:asciiTheme="minorHAnsi" w:hAnsiTheme="minorHAnsi" w:cstheme="minorHAnsi"/>
          <w:bCs/>
          <w:sz w:val="24"/>
          <w:szCs w:val="24"/>
        </w:rPr>
        <w:t xml:space="preserve"> </w:t>
      </w:r>
      <w:r>
        <w:rPr>
          <w:rFonts w:asciiTheme="minorHAnsi" w:hAnsiTheme="minorHAnsi" w:cstheme="minorHAnsi"/>
          <w:bCs/>
          <w:sz w:val="24"/>
          <w:szCs w:val="24"/>
        </w:rPr>
        <w:t xml:space="preserve">the level of changes </w:t>
      </w:r>
      <w:r w:rsidR="005A6387">
        <w:rPr>
          <w:rFonts w:asciiTheme="minorHAnsi" w:hAnsiTheme="minorHAnsi" w:cstheme="minorHAnsi"/>
          <w:bCs/>
          <w:sz w:val="24"/>
          <w:szCs w:val="24"/>
        </w:rPr>
        <w:t>to the approved p</w:t>
      </w:r>
      <w:r>
        <w:rPr>
          <w:rFonts w:asciiTheme="minorHAnsi" w:hAnsiTheme="minorHAnsi" w:cstheme="minorHAnsi"/>
          <w:bCs/>
          <w:sz w:val="24"/>
          <w:szCs w:val="24"/>
        </w:rPr>
        <w:t>lans.</w:t>
      </w:r>
    </w:p>
    <w:p w14:paraId="6A5F3E83" w14:textId="65BE6550" w:rsidR="00DB3096" w:rsidRPr="00CD611C" w:rsidRDefault="00DB3096" w:rsidP="00292F76">
      <w:pPr>
        <w:pStyle w:val="NormalWeb"/>
        <w:spacing w:before="0" w:beforeAutospacing="0" w:after="0" w:afterAutospacing="0"/>
        <w:rPr>
          <w:rFonts w:asciiTheme="minorHAnsi" w:hAnsiTheme="minorHAnsi" w:cstheme="minorHAnsi"/>
          <w:bCs/>
          <w:sz w:val="24"/>
          <w:szCs w:val="24"/>
        </w:rPr>
      </w:pPr>
    </w:p>
    <w:p w14:paraId="5A3B8E0C" w14:textId="3724A78F" w:rsidR="00CD611C" w:rsidRDefault="00CD611C" w:rsidP="00292F76">
      <w:pPr>
        <w:pStyle w:val="NormalWeb"/>
        <w:spacing w:before="0" w:beforeAutospacing="0" w:after="0" w:afterAutospacing="0"/>
        <w:rPr>
          <w:rFonts w:asciiTheme="minorHAnsi" w:hAnsiTheme="minorHAnsi" w:cstheme="minorHAnsi"/>
          <w:bCs/>
          <w:sz w:val="24"/>
          <w:szCs w:val="24"/>
        </w:rPr>
      </w:pPr>
      <w:r w:rsidRPr="00CD611C">
        <w:rPr>
          <w:rFonts w:asciiTheme="minorHAnsi" w:hAnsiTheme="minorHAnsi" w:cstheme="minorHAnsi"/>
          <w:bCs/>
          <w:sz w:val="24"/>
          <w:szCs w:val="24"/>
        </w:rPr>
        <w:t xml:space="preserve">6f.  2972/21/LBC - Listed building consent for replacement gutters, door lintel, roof joists, battens &amp; slates on outbuilding roof (part retrospective). 7 Plymouth Road, Totnes, TQ9 5PH. </w:t>
      </w:r>
    </w:p>
    <w:p w14:paraId="143CD87E" w14:textId="082816DE" w:rsidR="003D5B5E" w:rsidRDefault="003D5B5E" w:rsidP="00292F76">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lastRenderedPageBreak/>
        <w:t xml:space="preserve">Support, subject to the view of the Conservation Officer. </w:t>
      </w:r>
    </w:p>
    <w:p w14:paraId="3C16B6FC" w14:textId="77777777" w:rsidR="00CD611C" w:rsidRPr="00CD611C" w:rsidRDefault="00CD611C" w:rsidP="00292F76">
      <w:pPr>
        <w:pStyle w:val="NormalWeb"/>
        <w:spacing w:before="0" w:beforeAutospacing="0" w:after="0" w:afterAutospacing="0"/>
        <w:rPr>
          <w:rFonts w:asciiTheme="minorHAnsi" w:hAnsiTheme="minorHAnsi" w:cstheme="minorHAnsi"/>
          <w:bCs/>
          <w:sz w:val="24"/>
          <w:szCs w:val="24"/>
        </w:rPr>
      </w:pPr>
    </w:p>
    <w:p w14:paraId="733CF597" w14:textId="0501EF62" w:rsidR="00CD611C" w:rsidRDefault="00CD611C" w:rsidP="00292F76">
      <w:pPr>
        <w:pStyle w:val="NormalWeb"/>
        <w:spacing w:before="0" w:beforeAutospacing="0" w:after="0" w:afterAutospacing="0"/>
        <w:rPr>
          <w:rFonts w:asciiTheme="minorHAnsi" w:hAnsiTheme="minorHAnsi" w:cstheme="minorHAnsi"/>
          <w:bCs/>
          <w:sz w:val="24"/>
          <w:szCs w:val="24"/>
        </w:rPr>
      </w:pPr>
      <w:r w:rsidRPr="00CD611C">
        <w:rPr>
          <w:rFonts w:asciiTheme="minorHAnsi" w:hAnsiTheme="minorHAnsi" w:cstheme="minorHAnsi"/>
          <w:bCs/>
          <w:sz w:val="24"/>
          <w:szCs w:val="24"/>
        </w:rPr>
        <w:t xml:space="preserve">6g.  3009/21/FUL - Replacement patio doors and windows. 8 Elizabethan House, Steamer Quay Road, Totnes, TQ9 5BY. </w:t>
      </w:r>
    </w:p>
    <w:p w14:paraId="364946F0" w14:textId="2F200A86" w:rsidR="003D5B5E" w:rsidRPr="00CD611C" w:rsidRDefault="003D5B5E" w:rsidP="00292F76">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Support.</w:t>
      </w:r>
    </w:p>
    <w:p w14:paraId="62262CC0" w14:textId="77777777" w:rsidR="00CD611C" w:rsidRPr="00CD611C" w:rsidRDefault="00CD611C" w:rsidP="00292F76">
      <w:pPr>
        <w:pStyle w:val="NormalWeb"/>
        <w:spacing w:before="0" w:beforeAutospacing="0" w:after="0" w:afterAutospacing="0"/>
        <w:rPr>
          <w:rFonts w:asciiTheme="minorHAnsi" w:hAnsiTheme="minorHAnsi" w:cstheme="minorHAnsi"/>
          <w:bCs/>
          <w:sz w:val="24"/>
          <w:szCs w:val="24"/>
        </w:rPr>
      </w:pPr>
    </w:p>
    <w:bookmarkEnd w:id="4"/>
    <w:p w14:paraId="7AB47C0B" w14:textId="3D8B8CA9" w:rsidR="00C21B99" w:rsidRDefault="00C21B99" w:rsidP="00292F76">
      <w:pPr>
        <w:pStyle w:val="Heading3"/>
        <w:spacing w:before="0" w:line="240" w:lineRule="auto"/>
        <w:rPr>
          <w:b/>
          <w:bCs/>
          <w:color w:val="auto"/>
        </w:rPr>
      </w:pPr>
      <w:r>
        <w:rPr>
          <w:b/>
          <w:bCs/>
          <w:color w:val="auto"/>
        </w:rPr>
        <w:t>7</w:t>
      </w:r>
      <w:r w:rsidR="001D5B72">
        <w:rPr>
          <w:b/>
          <w:bCs/>
          <w:color w:val="auto"/>
        </w:rPr>
        <w:t>.</w:t>
      </w:r>
      <w:r w:rsidR="00ED2BE0">
        <w:rPr>
          <w:b/>
          <w:bCs/>
          <w:color w:val="auto"/>
        </w:rPr>
        <w:tab/>
      </w:r>
      <w:r w:rsidR="00292F76">
        <w:rPr>
          <w:b/>
          <w:bCs/>
          <w:color w:val="auto"/>
        </w:rPr>
        <w:t>TREE PRESERVATION ORDERS</w:t>
      </w:r>
    </w:p>
    <w:p w14:paraId="1539A00A" w14:textId="78B8A4E3" w:rsidR="00292F76" w:rsidRPr="003D5B5E" w:rsidRDefault="00292F76" w:rsidP="00292F76">
      <w:pPr>
        <w:spacing w:after="0" w:line="240" w:lineRule="auto"/>
        <w:rPr>
          <w:rFonts w:asciiTheme="minorHAnsi" w:hAnsiTheme="minorHAnsi" w:cstheme="minorHAnsi"/>
          <w:sz w:val="24"/>
          <w:szCs w:val="24"/>
        </w:rPr>
      </w:pPr>
      <w:r w:rsidRPr="003D5B5E">
        <w:rPr>
          <w:rFonts w:asciiTheme="minorHAnsi" w:hAnsiTheme="minorHAnsi" w:cstheme="minorHAnsi"/>
          <w:sz w:val="24"/>
          <w:szCs w:val="24"/>
        </w:rPr>
        <w:t xml:space="preserve">7a.  To consider </w:t>
      </w:r>
      <w:bookmarkStart w:id="5" w:name="_Hlk82511026"/>
      <w:r w:rsidRPr="003D5B5E">
        <w:rPr>
          <w:rFonts w:asciiTheme="minorHAnsi" w:hAnsiTheme="minorHAnsi" w:cstheme="minorHAnsi"/>
          <w:sz w:val="24"/>
          <w:szCs w:val="24"/>
        </w:rPr>
        <w:t xml:space="preserve">the serving of a new Tree Preservation Order no. 1053 on all evergreen, deciduous and coniferous tree species within A1 and A2 at the Former Magistrates Court, Totnes. </w:t>
      </w:r>
      <w:bookmarkEnd w:id="5"/>
    </w:p>
    <w:p w14:paraId="5E9A8137" w14:textId="2C0ED75F" w:rsidR="003D5B5E" w:rsidRPr="003D5B5E" w:rsidRDefault="003D5B5E" w:rsidP="00292F76">
      <w:pPr>
        <w:spacing w:after="0" w:line="240" w:lineRule="auto"/>
        <w:rPr>
          <w:rFonts w:asciiTheme="minorHAnsi" w:hAnsiTheme="minorHAnsi" w:cstheme="minorHAnsi"/>
          <w:sz w:val="24"/>
          <w:szCs w:val="24"/>
        </w:rPr>
      </w:pPr>
      <w:r w:rsidRPr="003D5B5E">
        <w:rPr>
          <w:rFonts w:asciiTheme="minorHAnsi" w:hAnsiTheme="minorHAnsi" w:cstheme="minorHAnsi"/>
          <w:sz w:val="24"/>
          <w:szCs w:val="24"/>
        </w:rPr>
        <w:t>Support.</w:t>
      </w:r>
    </w:p>
    <w:p w14:paraId="5EBD5F3F" w14:textId="77777777" w:rsidR="00292F76" w:rsidRPr="003D5B5E" w:rsidRDefault="00292F76" w:rsidP="00292F76">
      <w:pPr>
        <w:spacing w:after="0" w:line="240" w:lineRule="auto"/>
        <w:rPr>
          <w:rFonts w:asciiTheme="minorHAnsi" w:hAnsiTheme="minorHAnsi" w:cstheme="minorHAnsi"/>
          <w:sz w:val="24"/>
          <w:szCs w:val="24"/>
        </w:rPr>
      </w:pPr>
    </w:p>
    <w:p w14:paraId="21FBD5E5" w14:textId="77777777" w:rsidR="00292F76" w:rsidRPr="003D5B5E" w:rsidRDefault="00292F76" w:rsidP="00292F76">
      <w:pPr>
        <w:spacing w:after="0" w:line="240" w:lineRule="auto"/>
        <w:rPr>
          <w:rFonts w:asciiTheme="minorHAnsi" w:hAnsiTheme="minorHAnsi" w:cstheme="minorHAnsi"/>
          <w:sz w:val="24"/>
          <w:szCs w:val="24"/>
        </w:rPr>
      </w:pPr>
      <w:r w:rsidRPr="003D5B5E">
        <w:rPr>
          <w:rFonts w:asciiTheme="minorHAnsi" w:hAnsiTheme="minorHAnsi" w:cstheme="minorHAnsi"/>
          <w:sz w:val="24"/>
          <w:szCs w:val="24"/>
        </w:rPr>
        <w:t>7b.  To note the confirmed as modified Tree Preservation Order no. 1033 on mixed trees at Rainbow View, Parkers Way, Totnes, TQ9 5UF. Document attached.</w:t>
      </w:r>
    </w:p>
    <w:p w14:paraId="2D9FF7ED" w14:textId="2658C1EF" w:rsidR="00292F76" w:rsidRPr="003D5B5E" w:rsidRDefault="003D5B5E" w:rsidP="00292F76">
      <w:pPr>
        <w:spacing w:after="0" w:line="240" w:lineRule="auto"/>
        <w:rPr>
          <w:sz w:val="24"/>
          <w:szCs w:val="24"/>
        </w:rPr>
      </w:pPr>
      <w:r w:rsidRPr="003D5B5E">
        <w:rPr>
          <w:sz w:val="24"/>
          <w:szCs w:val="24"/>
        </w:rPr>
        <w:t>Support.</w:t>
      </w:r>
    </w:p>
    <w:p w14:paraId="3614BA54" w14:textId="77777777" w:rsidR="003D5B5E" w:rsidRPr="00292F76" w:rsidRDefault="003D5B5E" w:rsidP="00292F76">
      <w:pPr>
        <w:spacing w:after="0" w:line="240" w:lineRule="auto"/>
      </w:pPr>
    </w:p>
    <w:p w14:paraId="612C499C" w14:textId="689DB655" w:rsidR="00292F76" w:rsidRDefault="00292F76" w:rsidP="00292F76">
      <w:pPr>
        <w:pStyle w:val="Heading3"/>
        <w:spacing w:before="0" w:line="240" w:lineRule="auto"/>
        <w:rPr>
          <w:b/>
          <w:bCs/>
          <w:color w:val="auto"/>
        </w:rPr>
      </w:pPr>
      <w:r>
        <w:rPr>
          <w:b/>
          <w:bCs/>
          <w:color w:val="auto"/>
        </w:rPr>
        <w:t>8.</w:t>
      </w:r>
      <w:r>
        <w:rPr>
          <w:b/>
          <w:bCs/>
          <w:color w:val="auto"/>
        </w:rPr>
        <w:tab/>
        <w:t>PLANNING MEMORANDUM OF UNDERSTANDING</w:t>
      </w:r>
    </w:p>
    <w:p w14:paraId="0568CCD9" w14:textId="07BECEA6" w:rsidR="00292F76" w:rsidRPr="003D5B5E" w:rsidRDefault="00292F76" w:rsidP="00292F76">
      <w:pPr>
        <w:spacing w:after="0" w:line="240" w:lineRule="auto"/>
        <w:rPr>
          <w:rFonts w:asciiTheme="minorHAnsi" w:hAnsiTheme="minorHAnsi" w:cstheme="minorHAnsi"/>
          <w:b/>
          <w:bCs/>
          <w:sz w:val="24"/>
          <w:szCs w:val="24"/>
        </w:rPr>
      </w:pPr>
      <w:r w:rsidRPr="003D5B5E">
        <w:rPr>
          <w:rFonts w:asciiTheme="minorHAnsi" w:hAnsiTheme="minorHAnsi" w:cstheme="minorHAnsi"/>
          <w:b/>
          <w:bCs/>
          <w:sz w:val="24"/>
          <w:szCs w:val="24"/>
        </w:rPr>
        <w:t>To consider a request from South Hams District Council to sign a Memorandum of Understanding relating to the and make a recommendation to Full Council.</w:t>
      </w:r>
    </w:p>
    <w:p w14:paraId="3E0A5939" w14:textId="1BDEEC8E" w:rsidR="00873759" w:rsidRPr="003D5B5E" w:rsidRDefault="003D5B5E" w:rsidP="00292F76">
      <w:pPr>
        <w:spacing w:after="0" w:line="240" w:lineRule="auto"/>
        <w:rPr>
          <w:rFonts w:asciiTheme="minorHAnsi" w:hAnsiTheme="minorHAnsi" w:cstheme="minorHAnsi"/>
          <w:sz w:val="24"/>
          <w:szCs w:val="24"/>
        </w:rPr>
      </w:pPr>
      <w:r w:rsidRPr="003D5B5E">
        <w:rPr>
          <w:rFonts w:asciiTheme="minorHAnsi" w:hAnsiTheme="minorHAnsi" w:cstheme="minorHAnsi"/>
          <w:sz w:val="24"/>
          <w:szCs w:val="24"/>
        </w:rPr>
        <w:t xml:space="preserve">It was </w:t>
      </w:r>
      <w:r w:rsidRPr="003D5B5E">
        <w:rPr>
          <w:rFonts w:asciiTheme="minorHAnsi" w:hAnsiTheme="minorHAnsi" w:cstheme="minorHAnsi"/>
          <w:b/>
          <w:bCs/>
          <w:sz w:val="24"/>
          <w:szCs w:val="24"/>
        </w:rPr>
        <w:t>AGREED</w:t>
      </w:r>
      <w:r w:rsidRPr="003D5B5E">
        <w:rPr>
          <w:rFonts w:asciiTheme="minorHAnsi" w:hAnsiTheme="minorHAnsi" w:cstheme="minorHAnsi"/>
          <w:sz w:val="24"/>
          <w:szCs w:val="24"/>
        </w:rPr>
        <w:t xml:space="preserve"> that more time was needed to go through this document, and it will come back to Committee in October 2021. </w:t>
      </w:r>
    </w:p>
    <w:p w14:paraId="44B9A9DC" w14:textId="77777777" w:rsidR="003D5B5E" w:rsidRPr="00292F76" w:rsidRDefault="003D5B5E" w:rsidP="00292F76">
      <w:pPr>
        <w:spacing w:after="0" w:line="240" w:lineRule="auto"/>
      </w:pPr>
    </w:p>
    <w:p w14:paraId="3AAB4341" w14:textId="6E71A12B" w:rsidR="00292F76" w:rsidRPr="00873759" w:rsidRDefault="00292F76" w:rsidP="00873759">
      <w:pPr>
        <w:pStyle w:val="Heading3"/>
        <w:rPr>
          <w:b/>
          <w:bCs/>
          <w:color w:val="auto"/>
        </w:rPr>
      </w:pPr>
      <w:r w:rsidRPr="00873759">
        <w:rPr>
          <w:b/>
          <w:bCs/>
          <w:color w:val="auto"/>
        </w:rPr>
        <w:t>9.</w:t>
      </w:r>
      <w:r w:rsidRPr="00873759">
        <w:rPr>
          <w:b/>
          <w:bCs/>
          <w:color w:val="auto"/>
        </w:rPr>
        <w:tab/>
        <w:t>POSTAL PROVISION AT NEW DEVELOPMENTS</w:t>
      </w:r>
    </w:p>
    <w:p w14:paraId="1840EF93" w14:textId="553149A3" w:rsidR="00292F76" w:rsidRPr="003D5B5E" w:rsidRDefault="00292F76" w:rsidP="00292F76">
      <w:pPr>
        <w:spacing w:after="0" w:line="240" w:lineRule="auto"/>
        <w:rPr>
          <w:b/>
          <w:bCs/>
        </w:rPr>
      </w:pPr>
      <w:r w:rsidRPr="003D5B5E">
        <w:rPr>
          <w:rFonts w:asciiTheme="minorHAnsi" w:hAnsiTheme="minorHAnsi" w:cstheme="minorHAnsi"/>
          <w:b/>
          <w:bCs/>
          <w:sz w:val="24"/>
          <w:szCs w:val="24"/>
        </w:rPr>
        <w:t>To consider the requirement for post boxes at new developments.</w:t>
      </w:r>
    </w:p>
    <w:p w14:paraId="1996BFD3" w14:textId="2A1F674C" w:rsidR="00292F76" w:rsidRPr="003D5B5E" w:rsidRDefault="003D5B5E" w:rsidP="00292F7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3D3A1B">
        <w:rPr>
          <w:rFonts w:asciiTheme="minorHAnsi" w:hAnsiTheme="minorHAnsi" w:cstheme="minorHAnsi"/>
          <w:b/>
          <w:bCs/>
          <w:sz w:val="24"/>
          <w:szCs w:val="24"/>
        </w:rPr>
        <w:t>AGR</w:t>
      </w:r>
      <w:r w:rsidR="000D5CBC" w:rsidRPr="003D3A1B">
        <w:rPr>
          <w:rFonts w:asciiTheme="minorHAnsi" w:hAnsiTheme="minorHAnsi" w:cstheme="minorHAnsi"/>
          <w:b/>
          <w:bCs/>
          <w:sz w:val="24"/>
          <w:szCs w:val="24"/>
        </w:rPr>
        <w:t>EED</w:t>
      </w:r>
      <w:r w:rsidR="000D5CBC">
        <w:rPr>
          <w:rFonts w:asciiTheme="minorHAnsi" w:hAnsiTheme="minorHAnsi" w:cstheme="minorHAnsi"/>
          <w:sz w:val="24"/>
          <w:szCs w:val="24"/>
        </w:rPr>
        <w:t xml:space="preserve"> to see what advice is on the Royal Mail website and suggest that Quayside speaks with the Totnes Royal Mail Sorting Office to see if any local arrangements can be made.</w:t>
      </w:r>
    </w:p>
    <w:p w14:paraId="0E6AD5C7" w14:textId="77777777" w:rsidR="003D5B5E" w:rsidRDefault="003D5B5E" w:rsidP="00292F76">
      <w:pPr>
        <w:spacing w:after="0" w:line="240" w:lineRule="auto"/>
      </w:pPr>
    </w:p>
    <w:p w14:paraId="6FA2FEA6" w14:textId="6BE44CF0" w:rsidR="000D0D51" w:rsidRDefault="00292F76" w:rsidP="00292F76">
      <w:pPr>
        <w:pStyle w:val="Heading3"/>
        <w:spacing w:before="0" w:line="240" w:lineRule="auto"/>
        <w:rPr>
          <w:b/>
          <w:bCs/>
          <w:color w:val="auto"/>
        </w:rPr>
      </w:pPr>
      <w:r>
        <w:rPr>
          <w:b/>
          <w:bCs/>
          <w:color w:val="auto"/>
        </w:rPr>
        <w:t>11.</w:t>
      </w:r>
      <w:r>
        <w:rPr>
          <w:b/>
          <w:bCs/>
          <w:color w:val="auto"/>
        </w:rPr>
        <w:tab/>
      </w:r>
      <w:r w:rsidR="00E10361">
        <w:rPr>
          <w:b/>
          <w:bCs/>
          <w:color w:val="auto"/>
        </w:rPr>
        <w:t>T</w:t>
      </w:r>
      <w:r w:rsidR="00923611">
        <w:rPr>
          <w:b/>
          <w:bCs/>
          <w:color w:val="auto"/>
        </w:rPr>
        <w:t>RAFFIC AND TRANSPORT FORUM</w:t>
      </w:r>
    </w:p>
    <w:p w14:paraId="4AC78248" w14:textId="2AC3000F" w:rsidR="000D0D51" w:rsidRDefault="00923611" w:rsidP="00292F76">
      <w:pPr>
        <w:spacing w:after="0" w:line="240" w:lineRule="auto"/>
        <w:rPr>
          <w:b/>
          <w:bCs/>
          <w:sz w:val="24"/>
          <w:szCs w:val="24"/>
        </w:rPr>
      </w:pPr>
      <w:r w:rsidRPr="00923611">
        <w:rPr>
          <w:b/>
          <w:bCs/>
          <w:sz w:val="24"/>
          <w:szCs w:val="24"/>
        </w:rPr>
        <w:t>To note the record of the Traffic and Transport Forum Green Travel Steering Group held on Wednesday 28th April 2021.</w:t>
      </w:r>
    </w:p>
    <w:p w14:paraId="5482B6E5" w14:textId="0950F932" w:rsidR="00276BAC" w:rsidRPr="00E10361" w:rsidRDefault="00276BAC" w:rsidP="00292F76">
      <w:pPr>
        <w:spacing w:after="0" w:line="240" w:lineRule="auto"/>
        <w:rPr>
          <w:sz w:val="24"/>
          <w:szCs w:val="24"/>
        </w:rPr>
      </w:pPr>
      <w:r>
        <w:rPr>
          <w:sz w:val="24"/>
          <w:szCs w:val="24"/>
        </w:rPr>
        <w:t xml:space="preserve">Noted. </w:t>
      </w:r>
    </w:p>
    <w:p w14:paraId="48F24108" w14:textId="77777777" w:rsidR="00C21B99" w:rsidRDefault="00C21B99" w:rsidP="00292F76">
      <w:pPr>
        <w:pStyle w:val="Heading3"/>
        <w:spacing w:before="0" w:line="240" w:lineRule="auto"/>
        <w:rPr>
          <w:b/>
          <w:bCs/>
          <w:color w:val="auto"/>
        </w:rPr>
      </w:pPr>
    </w:p>
    <w:p w14:paraId="1106860C" w14:textId="2788DF7B" w:rsidR="006E0F3A" w:rsidRDefault="00C21B99" w:rsidP="00292F76">
      <w:pPr>
        <w:pStyle w:val="Heading3"/>
        <w:spacing w:before="0" w:line="240" w:lineRule="auto"/>
        <w:rPr>
          <w:b/>
          <w:bCs/>
          <w:color w:val="auto"/>
        </w:rPr>
      </w:pPr>
      <w:r>
        <w:rPr>
          <w:b/>
          <w:bCs/>
          <w:color w:val="auto"/>
        </w:rPr>
        <w:t>12</w:t>
      </w:r>
      <w:r w:rsidR="000D0D51">
        <w:rPr>
          <w:b/>
          <w:bCs/>
          <w:color w:val="auto"/>
        </w:rPr>
        <w:t>.</w:t>
      </w:r>
      <w:r w:rsidR="00E10361">
        <w:rPr>
          <w:b/>
          <w:bCs/>
          <w:color w:val="auto"/>
        </w:rPr>
        <w:tab/>
      </w:r>
      <w:r>
        <w:rPr>
          <w:b/>
          <w:bCs/>
          <w:color w:val="auto"/>
        </w:rPr>
        <w:t>JOINT LOCAL PLAN</w:t>
      </w:r>
      <w:r w:rsidR="00923611">
        <w:rPr>
          <w:b/>
          <w:bCs/>
          <w:color w:val="auto"/>
        </w:rPr>
        <w:t xml:space="preserve"> NEWSLETTER</w:t>
      </w:r>
    </w:p>
    <w:p w14:paraId="74A4C5E4" w14:textId="69F968EA" w:rsidR="006E0F3A" w:rsidRDefault="00C21B99" w:rsidP="00292F76">
      <w:pPr>
        <w:spacing w:after="0" w:line="240" w:lineRule="auto"/>
        <w:rPr>
          <w:b/>
          <w:bCs/>
          <w:sz w:val="24"/>
          <w:szCs w:val="24"/>
        </w:rPr>
      </w:pPr>
      <w:r w:rsidRPr="00C21B99">
        <w:rPr>
          <w:b/>
          <w:bCs/>
          <w:sz w:val="24"/>
          <w:szCs w:val="24"/>
        </w:rPr>
        <w:t>To note the Plymouth and South West Devon Joint Local Plan newsletter.</w:t>
      </w:r>
    </w:p>
    <w:p w14:paraId="0F35B26E" w14:textId="7DDE69A0" w:rsidR="006E0F3A" w:rsidRDefault="006E0F3A" w:rsidP="00292F76">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B92168">
        <w:rPr>
          <w:rFonts w:asciiTheme="minorHAnsi" w:hAnsiTheme="minorHAnsi" w:cstheme="minorHAnsi"/>
          <w:sz w:val="24"/>
          <w:szCs w:val="24"/>
        </w:rPr>
        <w:t xml:space="preserve"> </w:t>
      </w:r>
    </w:p>
    <w:p w14:paraId="69E629D3" w14:textId="3DDF70E6" w:rsidR="000D0D51" w:rsidRPr="000D0D51" w:rsidRDefault="000D0D51" w:rsidP="00292F76">
      <w:pPr>
        <w:tabs>
          <w:tab w:val="left" w:pos="2250"/>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161F3847" w14:textId="08821CB2" w:rsidR="00ED2BE0" w:rsidRPr="00CD7A06" w:rsidRDefault="00C21B99" w:rsidP="00292F76">
      <w:pPr>
        <w:pStyle w:val="Heading3"/>
        <w:spacing w:before="0" w:line="240" w:lineRule="auto"/>
        <w:rPr>
          <w:b/>
          <w:bCs/>
        </w:rPr>
      </w:pPr>
      <w:r>
        <w:rPr>
          <w:b/>
          <w:bCs/>
          <w:color w:val="auto"/>
        </w:rPr>
        <w:t>13</w:t>
      </w:r>
      <w:r w:rsidR="006E0F3A">
        <w:rPr>
          <w:b/>
          <w:bCs/>
          <w:color w:val="auto"/>
        </w:rPr>
        <w:t>.</w:t>
      </w:r>
      <w:r w:rsidR="006E0F3A">
        <w:rPr>
          <w:b/>
          <w:bCs/>
          <w:color w:val="auto"/>
        </w:rPr>
        <w:tab/>
      </w:r>
      <w:r w:rsidR="00ED2BE0" w:rsidRPr="00CD7A06">
        <w:rPr>
          <w:b/>
          <w:bCs/>
          <w:color w:val="auto"/>
        </w:rPr>
        <w:t>DATE OF NEXT MEETING</w:t>
      </w:r>
      <w:r w:rsidR="00ED2BE0" w:rsidRPr="00CD7A06">
        <w:rPr>
          <w:b/>
          <w:bCs/>
        </w:rPr>
        <w:tab/>
      </w:r>
    </w:p>
    <w:p w14:paraId="46BEB723" w14:textId="629FCD03" w:rsidR="00ED2BE0" w:rsidRPr="00CC74B0" w:rsidRDefault="00ED2BE0" w:rsidP="00292F76">
      <w:pPr>
        <w:spacing w:after="0" w:line="240" w:lineRule="auto"/>
        <w:rPr>
          <w:b/>
          <w:bCs/>
          <w:sz w:val="24"/>
          <w:szCs w:val="24"/>
        </w:rPr>
      </w:pPr>
      <w:r w:rsidRPr="00CC74B0">
        <w:rPr>
          <w:b/>
          <w:bCs/>
          <w:sz w:val="24"/>
          <w:szCs w:val="24"/>
        </w:rPr>
        <w:t xml:space="preserve">To note the date of the next meeting of the Planning Committee – Monday </w:t>
      </w:r>
      <w:r w:rsidR="00C21B99">
        <w:rPr>
          <w:b/>
          <w:bCs/>
          <w:sz w:val="24"/>
          <w:szCs w:val="24"/>
        </w:rPr>
        <w:t>18</w:t>
      </w:r>
      <w:r w:rsidR="00C21B99" w:rsidRPr="00C21B99">
        <w:rPr>
          <w:b/>
          <w:bCs/>
          <w:sz w:val="24"/>
          <w:szCs w:val="24"/>
          <w:vertAlign w:val="superscript"/>
        </w:rPr>
        <w:t>th</w:t>
      </w:r>
      <w:r w:rsidR="00C21B99">
        <w:rPr>
          <w:b/>
          <w:bCs/>
          <w:sz w:val="24"/>
          <w:szCs w:val="24"/>
        </w:rPr>
        <w:t xml:space="preserve"> October</w:t>
      </w:r>
      <w:r w:rsidR="00923611">
        <w:rPr>
          <w:b/>
          <w:bCs/>
          <w:sz w:val="24"/>
          <w:szCs w:val="24"/>
        </w:rPr>
        <w:t xml:space="preserve"> </w:t>
      </w:r>
      <w:r w:rsidRPr="00CC74B0">
        <w:rPr>
          <w:b/>
          <w:bCs/>
          <w:sz w:val="24"/>
          <w:szCs w:val="24"/>
        </w:rPr>
        <w:t>202</w:t>
      </w:r>
      <w:r w:rsidR="001D5B72" w:rsidRPr="00CC74B0">
        <w:rPr>
          <w:b/>
          <w:bCs/>
          <w:sz w:val="24"/>
          <w:szCs w:val="24"/>
        </w:rPr>
        <w:t>1</w:t>
      </w:r>
      <w:r w:rsidRPr="00CC74B0">
        <w:rPr>
          <w:b/>
          <w:bCs/>
          <w:sz w:val="24"/>
          <w:szCs w:val="24"/>
        </w:rPr>
        <w:t xml:space="preserve"> at </w:t>
      </w:r>
      <w:r w:rsidR="00EC5423" w:rsidRPr="00CC74B0">
        <w:rPr>
          <w:b/>
          <w:bCs/>
          <w:sz w:val="24"/>
          <w:szCs w:val="24"/>
        </w:rPr>
        <w:t>6</w:t>
      </w:r>
      <w:r w:rsidR="001D5B72" w:rsidRPr="00CC74B0">
        <w:rPr>
          <w:b/>
          <w:bCs/>
          <w:sz w:val="24"/>
          <w:szCs w:val="24"/>
        </w:rPr>
        <w:t>.30pm</w:t>
      </w:r>
      <w:r w:rsidR="00C21B99">
        <w:rPr>
          <w:b/>
          <w:bCs/>
          <w:sz w:val="24"/>
          <w:szCs w:val="24"/>
        </w:rPr>
        <w:t xml:space="preserve"> in the Guildhall</w:t>
      </w:r>
      <w:r w:rsidR="001D5B72" w:rsidRPr="00CC74B0">
        <w:rPr>
          <w:b/>
          <w:bCs/>
          <w:sz w:val="24"/>
          <w:szCs w:val="24"/>
        </w:rPr>
        <w:t>.</w:t>
      </w:r>
    </w:p>
    <w:p w14:paraId="1D848E29" w14:textId="0ED74B96" w:rsidR="00ED2BE0" w:rsidRPr="006E0F3A" w:rsidRDefault="00ED2BE0" w:rsidP="00292F76">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Noted. </w:t>
      </w:r>
      <w:r w:rsidR="00923611">
        <w:rPr>
          <w:rFonts w:asciiTheme="minorHAnsi" w:hAnsiTheme="minorHAnsi" w:cstheme="minorHAnsi"/>
          <w:sz w:val="24"/>
          <w:szCs w:val="24"/>
        </w:rPr>
        <w:t>It is hoped that the meeting will be held in the Guildhall but this will be dependent on the latest social distancing restrictions.</w:t>
      </w:r>
    </w:p>
    <w:p w14:paraId="014E8993" w14:textId="77777777" w:rsidR="00ED2BE0" w:rsidRPr="00CD7A06" w:rsidRDefault="00ED2BE0" w:rsidP="00292F76">
      <w:pPr>
        <w:spacing w:after="0" w:line="240" w:lineRule="auto"/>
        <w:rPr>
          <w:rFonts w:cs="Calibri"/>
          <w:bCs/>
          <w:sz w:val="24"/>
          <w:szCs w:val="24"/>
        </w:rPr>
      </w:pPr>
    </w:p>
    <w:p w14:paraId="3D00753D" w14:textId="77777777" w:rsidR="00ED2BE0" w:rsidRPr="00CD7A06" w:rsidRDefault="00ED2BE0" w:rsidP="00292F76">
      <w:pPr>
        <w:spacing w:after="0" w:line="240" w:lineRule="auto"/>
        <w:rPr>
          <w:rFonts w:cs="Calibri"/>
          <w:sz w:val="24"/>
          <w:szCs w:val="24"/>
        </w:rPr>
      </w:pPr>
      <w:r w:rsidRPr="00CD7A06">
        <w:rPr>
          <w:rFonts w:cs="Calibri"/>
          <w:sz w:val="24"/>
          <w:szCs w:val="24"/>
        </w:rPr>
        <w:t xml:space="preserve"> </w:t>
      </w:r>
    </w:p>
    <w:p w14:paraId="559E7EC6" w14:textId="77777777" w:rsidR="00ED2BE0" w:rsidRPr="00CD7A06" w:rsidRDefault="00ED2BE0" w:rsidP="00CC74B0">
      <w:pPr>
        <w:spacing w:after="0" w:line="240" w:lineRule="auto"/>
        <w:rPr>
          <w:rFonts w:cs="Calibri"/>
          <w:sz w:val="24"/>
          <w:szCs w:val="24"/>
        </w:rPr>
      </w:pPr>
      <w:r w:rsidRPr="00CD7A06">
        <w:rPr>
          <w:rFonts w:cs="Calibri"/>
          <w:sz w:val="24"/>
          <w:szCs w:val="24"/>
        </w:rPr>
        <w:t>Sara Halliday</w:t>
      </w:r>
    </w:p>
    <w:p w14:paraId="3C726086" w14:textId="07940951" w:rsidR="00ED2BE0" w:rsidRDefault="00EC5423" w:rsidP="00CC74B0">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p>
    <w:p w14:paraId="55362EA2" w14:textId="357BA5C9" w:rsidR="006715F8" w:rsidRDefault="006715F8" w:rsidP="00CC74B0">
      <w:pPr>
        <w:spacing w:after="0" w:line="240" w:lineRule="auto"/>
        <w:rPr>
          <w:rFonts w:cs="Calibri"/>
          <w:sz w:val="24"/>
          <w:szCs w:val="24"/>
        </w:rPr>
      </w:pPr>
    </w:p>
    <w:bookmarkEnd w:id="0"/>
    <w:p w14:paraId="0364AEF6" w14:textId="11CA99C4" w:rsidR="00185542" w:rsidRDefault="00185542" w:rsidP="00185542">
      <w:pPr>
        <w:spacing w:after="0" w:line="240" w:lineRule="auto"/>
        <w:rPr>
          <w:rFonts w:cs="Calibri"/>
          <w:i/>
          <w:iCs/>
          <w:sz w:val="24"/>
          <w:szCs w:val="24"/>
        </w:rPr>
      </w:pPr>
    </w:p>
    <w:p w14:paraId="2479AECD" w14:textId="6B33A398" w:rsidR="000D5CBC" w:rsidRPr="000D5CBC" w:rsidRDefault="000D5CBC" w:rsidP="000D5CBC">
      <w:pPr>
        <w:rPr>
          <w:rFonts w:cs="Calibri"/>
          <w:sz w:val="24"/>
          <w:szCs w:val="24"/>
        </w:rPr>
      </w:pPr>
    </w:p>
    <w:p w14:paraId="3717F61B" w14:textId="2D493543" w:rsidR="000D5CBC" w:rsidRPr="000D5CBC" w:rsidRDefault="000D5CBC" w:rsidP="000D5CBC">
      <w:pPr>
        <w:tabs>
          <w:tab w:val="left" w:pos="2430"/>
        </w:tabs>
        <w:rPr>
          <w:rFonts w:cs="Calibri"/>
          <w:sz w:val="24"/>
          <w:szCs w:val="24"/>
        </w:rPr>
      </w:pPr>
      <w:r>
        <w:rPr>
          <w:rFonts w:cs="Calibri"/>
          <w:sz w:val="24"/>
          <w:szCs w:val="24"/>
        </w:rPr>
        <w:tab/>
      </w:r>
    </w:p>
    <w:sectPr w:rsidR="000D5CBC" w:rsidRPr="000D5CBC" w:rsidSect="00470A6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07D92F35" w:rsidR="00ED2BE0" w:rsidRDefault="00ED2BE0" w:rsidP="00243DBF">
    <w:pPr>
      <w:pStyle w:val="Footer"/>
    </w:pPr>
    <w:r>
      <w:t xml:space="preserve">Planning Committee, </w:t>
    </w:r>
    <w:r w:rsidR="00821A96">
      <w:t>2</w:t>
    </w:r>
    <w:r w:rsidR="000D5CBC">
      <w:t>0</w:t>
    </w:r>
    <w:r w:rsidR="00470A68" w:rsidRPr="00470A68">
      <w:rPr>
        <w:vertAlign w:val="superscript"/>
      </w:rPr>
      <w:t>th</w:t>
    </w:r>
    <w:r w:rsidR="00470A68">
      <w:t xml:space="preserve"> </w:t>
    </w:r>
    <w:r w:rsidR="000D5CBC">
      <w:t>September</w:t>
    </w:r>
    <w:r w:rsidR="005A6387">
      <w:t xml:space="preserve"> </w:t>
    </w:r>
    <w:r>
      <w:t>202</w:t>
    </w:r>
    <w:r w:rsidR="00470A68">
      <w:t>1</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577D" w14:textId="77777777" w:rsidR="00ED2BE0" w:rsidRDefault="0033329E">
    <w:pPr>
      <w:pStyle w:val="Header"/>
    </w:pPr>
    <w:r>
      <w:rPr>
        <w:noProof/>
        <w:lang w:eastAsia="en-GB"/>
      </w:rPr>
      <w:pict w14:anchorId="3BCBC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0"/>
  </w:num>
  <w:num w:numId="14">
    <w:abstractNumId w:val="14"/>
  </w:num>
  <w:num w:numId="15">
    <w:abstractNumId w:val="22"/>
  </w:num>
  <w:num w:numId="16">
    <w:abstractNumId w:val="17"/>
  </w:num>
  <w:num w:numId="17">
    <w:abstractNumId w:val="13"/>
  </w:num>
  <w:num w:numId="18">
    <w:abstractNumId w:val="19"/>
  </w:num>
  <w:num w:numId="19">
    <w:abstractNumId w:val="23"/>
  </w:num>
  <w:num w:numId="20">
    <w:abstractNumId w:val="16"/>
  </w:num>
  <w:num w:numId="21">
    <w:abstractNumId w:val="15"/>
  </w:num>
  <w:num w:numId="22">
    <w:abstractNumId w:val="21"/>
  </w:num>
  <w:num w:numId="23">
    <w:abstractNumId w:val="12"/>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1060C"/>
    <w:rsid w:val="00016BB5"/>
    <w:rsid w:val="0002042F"/>
    <w:rsid w:val="00035ADC"/>
    <w:rsid w:val="00042217"/>
    <w:rsid w:val="0005075A"/>
    <w:rsid w:val="000546BC"/>
    <w:rsid w:val="00090B3C"/>
    <w:rsid w:val="000A5990"/>
    <w:rsid w:val="000C467D"/>
    <w:rsid w:val="000D0D51"/>
    <w:rsid w:val="000D2F07"/>
    <w:rsid w:val="000D5CBC"/>
    <w:rsid w:val="000E5B20"/>
    <w:rsid w:val="001060C8"/>
    <w:rsid w:val="0012128D"/>
    <w:rsid w:val="001258CB"/>
    <w:rsid w:val="00134D50"/>
    <w:rsid w:val="0015187F"/>
    <w:rsid w:val="00162D26"/>
    <w:rsid w:val="00166FC6"/>
    <w:rsid w:val="00185542"/>
    <w:rsid w:val="00187F79"/>
    <w:rsid w:val="001937AD"/>
    <w:rsid w:val="00195309"/>
    <w:rsid w:val="001A46C8"/>
    <w:rsid w:val="001D2E37"/>
    <w:rsid w:val="001D5B72"/>
    <w:rsid w:val="00202E48"/>
    <w:rsid w:val="0020320A"/>
    <w:rsid w:val="0020507C"/>
    <w:rsid w:val="00211FEE"/>
    <w:rsid w:val="002208AE"/>
    <w:rsid w:val="00227A71"/>
    <w:rsid w:val="00243DBF"/>
    <w:rsid w:val="00265A8F"/>
    <w:rsid w:val="00274231"/>
    <w:rsid w:val="00276BAC"/>
    <w:rsid w:val="00283F05"/>
    <w:rsid w:val="00290DB9"/>
    <w:rsid w:val="00291DB0"/>
    <w:rsid w:val="0029258C"/>
    <w:rsid w:val="00292F76"/>
    <w:rsid w:val="00295B7A"/>
    <w:rsid w:val="002A728A"/>
    <w:rsid w:val="002C1767"/>
    <w:rsid w:val="002C6E6E"/>
    <w:rsid w:val="002E73A3"/>
    <w:rsid w:val="002F0C5E"/>
    <w:rsid w:val="002F29A7"/>
    <w:rsid w:val="002F789F"/>
    <w:rsid w:val="00312D2A"/>
    <w:rsid w:val="00314075"/>
    <w:rsid w:val="0033329E"/>
    <w:rsid w:val="00352EDF"/>
    <w:rsid w:val="00354A1D"/>
    <w:rsid w:val="003558D0"/>
    <w:rsid w:val="003613A2"/>
    <w:rsid w:val="003734FC"/>
    <w:rsid w:val="003A0884"/>
    <w:rsid w:val="003A1CB9"/>
    <w:rsid w:val="003A3365"/>
    <w:rsid w:val="003B7673"/>
    <w:rsid w:val="003D3A1B"/>
    <w:rsid w:val="003D5B5E"/>
    <w:rsid w:val="003F4B9A"/>
    <w:rsid w:val="00404F76"/>
    <w:rsid w:val="00421916"/>
    <w:rsid w:val="00423ADC"/>
    <w:rsid w:val="00426738"/>
    <w:rsid w:val="0043314C"/>
    <w:rsid w:val="00454E2A"/>
    <w:rsid w:val="0045710C"/>
    <w:rsid w:val="0045717D"/>
    <w:rsid w:val="00470A68"/>
    <w:rsid w:val="004C15BE"/>
    <w:rsid w:val="004C1C1B"/>
    <w:rsid w:val="004F7E5C"/>
    <w:rsid w:val="00505133"/>
    <w:rsid w:val="00511A1B"/>
    <w:rsid w:val="00512B24"/>
    <w:rsid w:val="00530E7F"/>
    <w:rsid w:val="00537940"/>
    <w:rsid w:val="00545065"/>
    <w:rsid w:val="005555CD"/>
    <w:rsid w:val="005644C3"/>
    <w:rsid w:val="005A6387"/>
    <w:rsid w:val="005B27CA"/>
    <w:rsid w:val="005B77AA"/>
    <w:rsid w:val="005E144E"/>
    <w:rsid w:val="005E7F62"/>
    <w:rsid w:val="00607B41"/>
    <w:rsid w:val="006164B7"/>
    <w:rsid w:val="0066300F"/>
    <w:rsid w:val="006715F8"/>
    <w:rsid w:val="00677CEB"/>
    <w:rsid w:val="00686F75"/>
    <w:rsid w:val="006902CB"/>
    <w:rsid w:val="00690DDC"/>
    <w:rsid w:val="00695910"/>
    <w:rsid w:val="006B0725"/>
    <w:rsid w:val="006D0EE2"/>
    <w:rsid w:val="006D220A"/>
    <w:rsid w:val="006E0F3A"/>
    <w:rsid w:val="00717C9D"/>
    <w:rsid w:val="00731EC2"/>
    <w:rsid w:val="00736844"/>
    <w:rsid w:val="00742AF1"/>
    <w:rsid w:val="007458E5"/>
    <w:rsid w:val="00746DB7"/>
    <w:rsid w:val="00757025"/>
    <w:rsid w:val="0077018F"/>
    <w:rsid w:val="0077380C"/>
    <w:rsid w:val="007915C0"/>
    <w:rsid w:val="0079218B"/>
    <w:rsid w:val="007A09A1"/>
    <w:rsid w:val="007C11E4"/>
    <w:rsid w:val="007F5E7B"/>
    <w:rsid w:val="007F7205"/>
    <w:rsid w:val="0081077D"/>
    <w:rsid w:val="00821A96"/>
    <w:rsid w:val="00826046"/>
    <w:rsid w:val="00831147"/>
    <w:rsid w:val="0083344A"/>
    <w:rsid w:val="008369E6"/>
    <w:rsid w:val="00846724"/>
    <w:rsid w:val="00873759"/>
    <w:rsid w:val="008753F3"/>
    <w:rsid w:val="00880C4D"/>
    <w:rsid w:val="008A23A2"/>
    <w:rsid w:val="008C64C4"/>
    <w:rsid w:val="008C7113"/>
    <w:rsid w:val="008D4BEE"/>
    <w:rsid w:val="008F5246"/>
    <w:rsid w:val="008F6688"/>
    <w:rsid w:val="009064AA"/>
    <w:rsid w:val="00915E5E"/>
    <w:rsid w:val="00923611"/>
    <w:rsid w:val="009550B6"/>
    <w:rsid w:val="00956374"/>
    <w:rsid w:val="009734DC"/>
    <w:rsid w:val="009775F0"/>
    <w:rsid w:val="00981152"/>
    <w:rsid w:val="00982162"/>
    <w:rsid w:val="00982662"/>
    <w:rsid w:val="00990E03"/>
    <w:rsid w:val="009A57EB"/>
    <w:rsid w:val="009E4B73"/>
    <w:rsid w:val="00A06E21"/>
    <w:rsid w:val="00A1246E"/>
    <w:rsid w:val="00A33C8F"/>
    <w:rsid w:val="00A342D7"/>
    <w:rsid w:val="00A82C8A"/>
    <w:rsid w:val="00AB146D"/>
    <w:rsid w:val="00AB1AF7"/>
    <w:rsid w:val="00AB678C"/>
    <w:rsid w:val="00AC1D3F"/>
    <w:rsid w:val="00AD641B"/>
    <w:rsid w:val="00AE6358"/>
    <w:rsid w:val="00AF095B"/>
    <w:rsid w:val="00AF62A0"/>
    <w:rsid w:val="00B13FF8"/>
    <w:rsid w:val="00B22A16"/>
    <w:rsid w:val="00B72584"/>
    <w:rsid w:val="00B86500"/>
    <w:rsid w:val="00B92168"/>
    <w:rsid w:val="00B97915"/>
    <w:rsid w:val="00BA0BA6"/>
    <w:rsid w:val="00BB180A"/>
    <w:rsid w:val="00BB6E26"/>
    <w:rsid w:val="00BC34FA"/>
    <w:rsid w:val="00BE3AC3"/>
    <w:rsid w:val="00BE3CCD"/>
    <w:rsid w:val="00BF0C1B"/>
    <w:rsid w:val="00C21B99"/>
    <w:rsid w:val="00C31214"/>
    <w:rsid w:val="00C34E32"/>
    <w:rsid w:val="00C46164"/>
    <w:rsid w:val="00C46238"/>
    <w:rsid w:val="00C84A4C"/>
    <w:rsid w:val="00C9612A"/>
    <w:rsid w:val="00CC4A35"/>
    <w:rsid w:val="00CC4C38"/>
    <w:rsid w:val="00CC74B0"/>
    <w:rsid w:val="00CD283D"/>
    <w:rsid w:val="00CD611C"/>
    <w:rsid w:val="00CD7A06"/>
    <w:rsid w:val="00CF247D"/>
    <w:rsid w:val="00CF2BB3"/>
    <w:rsid w:val="00CF2D03"/>
    <w:rsid w:val="00D30DEE"/>
    <w:rsid w:val="00D425C5"/>
    <w:rsid w:val="00D4317D"/>
    <w:rsid w:val="00D50809"/>
    <w:rsid w:val="00D5536C"/>
    <w:rsid w:val="00D55B5E"/>
    <w:rsid w:val="00D7050D"/>
    <w:rsid w:val="00D9185A"/>
    <w:rsid w:val="00DB3096"/>
    <w:rsid w:val="00DF3D6D"/>
    <w:rsid w:val="00E10361"/>
    <w:rsid w:val="00E149DC"/>
    <w:rsid w:val="00E3294D"/>
    <w:rsid w:val="00E41A93"/>
    <w:rsid w:val="00E47FF6"/>
    <w:rsid w:val="00E5155E"/>
    <w:rsid w:val="00E66D98"/>
    <w:rsid w:val="00E702D5"/>
    <w:rsid w:val="00E91873"/>
    <w:rsid w:val="00E923A6"/>
    <w:rsid w:val="00EA4345"/>
    <w:rsid w:val="00EB22DC"/>
    <w:rsid w:val="00EB4E25"/>
    <w:rsid w:val="00EC5423"/>
    <w:rsid w:val="00ED2BE0"/>
    <w:rsid w:val="00ED7BEF"/>
    <w:rsid w:val="00EF56A6"/>
    <w:rsid w:val="00EF69E4"/>
    <w:rsid w:val="00F26B62"/>
    <w:rsid w:val="00F3277C"/>
    <w:rsid w:val="00F50296"/>
    <w:rsid w:val="00F53F95"/>
    <w:rsid w:val="00F869AE"/>
    <w:rsid w:val="00FD42CD"/>
    <w:rsid w:val="00FE12CD"/>
    <w:rsid w:val="00FE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922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Reception</cp:lastModifiedBy>
  <cp:revision>7</cp:revision>
  <cp:lastPrinted>2021-04-21T10:04:00Z</cp:lastPrinted>
  <dcterms:created xsi:type="dcterms:W3CDTF">2021-09-21T10:00:00Z</dcterms:created>
  <dcterms:modified xsi:type="dcterms:W3CDTF">2021-10-05T13:24:00Z</dcterms:modified>
</cp:coreProperties>
</file>